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37B" w:rsidRDefault="00332165" w:rsidP="00332165">
      <w:pPr>
        <w:pStyle w:val="35"/>
        <w:spacing w:line="360" w:lineRule="auto"/>
        <w:rPr>
          <w:rStyle w:val="310"/>
          <w:rFonts w:cs="Times New Roman CYR"/>
          <w:bCs/>
          <w:kern w:val="0"/>
        </w:rPr>
      </w:pPr>
      <w:r>
        <w:rPr>
          <w:rStyle w:val="310"/>
          <w:rFonts w:cs="Times New Roman CYR"/>
          <w:bCs/>
          <w:kern w:val="0"/>
        </w:rPr>
        <w:t>Виступ Найдьонової на Зборах НАПН 3 квітня 2015 р.</w:t>
      </w:r>
    </w:p>
    <w:p w:rsidR="00C81FC7" w:rsidRDefault="00332165" w:rsidP="00332165">
      <w:pPr>
        <w:pStyle w:val="35"/>
        <w:spacing w:line="360" w:lineRule="auto"/>
        <w:rPr>
          <w:rStyle w:val="310"/>
          <w:rFonts w:cs="Times New Roman CYR"/>
          <w:bCs/>
          <w:kern w:val="0"/>
        </w:rPr>
      </w:pPr>
      <w:r>
        <w:rPr>
          <w:rStyle w:val="310"/>
          <w:rFonts w:cs="Times New Roman CYR"/>
          <w:bCs/>
          <w:kern w:val="0"/>
        </w:rPr>
        <w:t>Вельмишановний Василю Григоровичу, шановна Президія, дорогі колеги! Дякую за можливість представити результати роботи</w:t>
      </w:r>
      <w:r w:rsidR="00C81FC7" w:rsidRPr="00C81FC7">
        <w:rPr>
          <w:rStyle w:val="310"/>
          <w:rFonts w:cs="Times New Roman CYR"/>
          <w:bCs/>
          <w:kern w:val="0"/>
          <w:lang w:val="ru-RU"/>
        </w:rPr>
        <w:t xml:space="preserve"> </w:t>
      </w:r>
      <w:r w:rsidR="00C81FC7">
        <w:rPr>
          <w:rStyle w:val="310"/>
          <w:rFonts w:cs="Times New Roman CYR"/>
          <w:bCs/>
          <w:kern w:val="0"/>
        </w:rPr>
        <w:t>Інституту. В звітн</w:t>
      </w:r>
      <w:r w:rsidR="00C81FC7">
        <w:rPr>
          <w:rStyle w:val="310"/>
          <w:rFonts w:cs="Times New Roman CYR"/>
          <w:bCs/>
          <w:kern w:val="0"/>
        </w:rPr>
        <w:t>о</w:t>
      </w:r>
      <w:r w:rsidR="00C81FC7">
        <w:rPr>
          <w:rStyle w:val="310"/>
          <w:rFonts w:cs="Times New Roman CYR"/>
          <w:bCs/>
          <w:kern w:val="0"/>
        </w:rPr>
        <w:t xml:space="preserve">му році </w:t>
      </w:r>
      <w:r w:rsidR="00CF4714">
        <w:rPr>
          <w:rStyle w:val="310"/>
          <w:rFonts w:cs="Times New Roman CYR"/>
          <w:bCs/>
          <w:kern w:val="0"/>
        </w:rPr>
        <w:t xml:space="preserve">в Інституті </w:t>
      </w:r>
      <w:r w:rsidR="00C81FC7">
        <w:rPr>
          <w:rStyle w:val="310"/>
          <w:rFonts w:cs="Times New Roman CYR"/>
          <w:bCs/>
          <w:kern w:val="0"/>
        </w:rPr>
        <w:t>немає завершених тем</w:t>
      </w:r>
      <w:r w:rsidR="00CF4714">
        <w:rPr>
          <w:rStyle w:val="310"/>
          <w:rFonts w:cs="Times New Roman CYR"/>
          <w:bCs/>
          <w:kern w:val="0"/>
        </w:rPr>
        <w:t>.</w:t>
      </w:r>
      <w:r w:rsidR="00C81FC7">
        <w:rPr>
          <w:rStyle w:val="310"/>
          <w:rFonts w:cs="Times New Roman CYR"/>
          <w:bCs/>
          <w:kern w:val="0"/>
        </w:rPr>
        <w:t xml:space="preserve"> </w:t>
      </w:r>
      <w:r w:rsidR="00CF4714">
        <w:rPr>
          <w:rStyle w:val="310"/>
          <w:rFonts w:cs="Times New Roman CYR"/>
          <w:bCs/>
          <w:kern w:val="0"/>
        </w:rPr>
        <w:t>П</w:t>
      </w:r>
      <w:r w:rsidR="00C81FC7">
        <w:rPr>
          <w:rStyle w:val="310"/>
          <w:rFonts w:cs="Times New Roman CYR"/>
          <w:bCs/>
          <w:kern w:val="0"/>
        </w:rPr>
        <w:t xml:space="preserve">роте </w:t>
      </w:r>
      <w:r w:rsidR="00CF4714">
        <w:rPr>
          <w:rStyle w:val="310"/>
          <w:rFonts w:cs="Times New Roman CYR"/>
          <w:bCs/>
          <w:kern w:val="0"/>
        </w:rPr>
        <w:t>маємо</w:t>
      </w:r>
      <w:r w:rsidR="00990F65">
        <w:rPr>
          <w:rStyle w:val="310"/>
          <w:rFonts w:cs="Times New Roman CYR"/>
          <w:bCs/>
          <w:kern w:val="0"/>
        </w:rPr>
        <w:t xml:space="preserve"> досвід пошуку в</w:t>
      </w:r>
      <w:r w:rsidR="00990F65">
        <w:rPr>
          <w:rStyle w:val="310"/>
          <w:rFonts w:cs="Times New Roman CYR"/>
          <w:bCs/>
          <w:kern w:val="0"/>
        </w:rPr>
        <w:t>і</w:t>
      </w:r>
      <w:r w:rsidR="00990F65">
        <w:rPr>
          <w:rStyle w:val="310"/>
          <w:rFonts w:cs="Times New Roman CYR"/>
          <w:bCs/>
          <w:kern w:val="0"/>
        </w:rPr>
        <w:t>дповідей на виклики</w:t>
      </w:r>
      <w:r w:rsidR="00CF4714">
        <w:rPr>
          <w:rStyle w:val="310"/>
          <w:rFonts w:cs="Times New Roman CYR"/>
          <w:bCs/>
          <w:kern w:val="0"/>
        </w:rPr>
        <w:t>, якими</w:t>
      </w:r>
      <w:r w:rsidR="00C81FC7">
        <w:rPr>
          <w:rStyle w:val="310"/>
          <w:rFonts w:cs="Times New Roman CYR"/>
          <w:bCs/>
          <w:kern w:val="0"/>
        </w:rPr>
        <w:t xml:space="preserve"> був насичений </w:t>
      </w:r>
      <w:r w:rsidR="00CF4714">
        <w:rPr>
          <w:rStyle w:val="310"/>
          <w:rFonts w:cs="Times New Roman CYR"/>
          <w:bCs/>
          <w:kern w:val="0"/>
        </w:rPr>
        <w:t>цей рік:</w:t>
      </w:r>
      <w:r w:rsidR="00990F65">
        <w:rPr>
          <w:rStyle w:val="310"/>
          <w:rFonts w:cs="Times New Roman CYR"/>
          <w:bCs/>
          <w:kern w:val="0"/>
        </w:rPr>
        <w:t xml:space="preserve"> </w:t>
      </w:r>
      <w:r w:rsidR="00C81FC7">
        <w:rPr>
          <w:rStyle w:val="310"/>
          <w:rFonts w:cs="Times New Roman CYR"/>
          <w:bCs/>
          <w:kern w:val="0"/>
        </w:rPr>
        <w:t>в</w:t>
      </w:r>
      <w:r w:rsidR="00990F65">
        <w:rPr>
          <w:rStyle w:val="310"/>
          <w:rFonts w:cs="Times New Roman CYR"/>
          <w:bCs/>
          <w:kern w:val="0"/>
        </w:rPr>
        <w:t>ійна</w:t>
      </w:r>
      <w:r w:rsidR="00C81FC7">
        <w:rPr>
          <w:rStyle w:val="310"/>
          <w:rFonts w:cs="Times New Roman CYR"/>
          <w:bCs/>
          <w:kern w:val="0"/>
        </w:rPr>
        <w:t>, анексі</w:t>
      </w:r>
      <w:r w:rsidR="00990F65">
        <w:rPr>
          <w:rStyle w:val="310"/>
          <w:rFonts w:cs="Times New Roman CYR"/>
          <w:bCs/>
          <w:kern w:val="0"/>
        </w:rPr>
        <w:t>ї</w:t>
      </w:r>
      <w:r w:rsidR="00C81FC7">
        <w:rPr>
          <w:rStyle w:val="310"/>
          <w:rFonts w:cs="Times New Roman CYR"/>
          <w:bCs/>
          <w:kern w:val="0"/>
        </w:rPr>
        <w:t xml:space="preserve">, загибель людей, </w:t>
      </w:r>
      <w:r w:rsidR="00990F65">
        <w:rPr>
          <w:rStyle w:val="310"/>
          <w:rFonts w:cs="Times New Roman CYR"/>
          <w:bCs/>
          <w:kern w:val="0"/>
        </w:rPr>
        <w:t xml:space="preserve">маси </w:t>
      </w:r>
      <w:r w:rsidR="00C81FC7">
        <w:rPr>
          <w:rStyle w:val="310"/>
          <w:rFonts w:cs="Times New Roman CYR"/>
          <w:bCs/>
          <w:kern w:val="0"/>
        </w:rPr>
        <w:t>вимушен</w:t>
      </w:r>
      <w:r w:rsidR="00990F65">
        <w:rPr>
          <w:rStyle w:val="310"/>
          <w:rFonts w:cs="Times New Roman CYR"/>
          <w:bCs/>
          <w:kern w:val="0"/>
        </w:rPr>
        <w:t>их</w:t>
      </w:r>
      <w:r w:rsidR="00C81FC7">
        <w:rPr>
          <w:rStyle w:val="310"/>
          <w:rFonts w:cs="Times New Roman CYR"/>
          <w:bCs/>
          <w:kern w:val="0"/>
        </w:rPr>
        <w:t xml:space="preserve"> пере</w:t>
      </w:r>
      <w:r w:rsidR="00990F65">
        <w:rPr>
          <w:rStyle w:val="310"/>
          <w:rFonts w:cs="Times New Roman CYR"/>
          <w:bCs/>
          <w:kern w:val="0"/>
        </w:rPr>
        <w:t>селенців,</w:t>
      </w:r>
      <w:r w:rsidR="00C81FC7">
        <w:rPr>
          <w:rStyle w:val="310"/>
          <w:rFonts w:cs="Times New Roman CYR"/>
          <w:bCs/>
          <w:kern w:val="0"/>
        </w:rPr>
        <w:t xml:space="preserve"> численні психологічні травми нас</w:t>
      </w:r>
      <w:r w:rsidR="00C81FC7">
        <w:rPr>
          <w:rStyle w:val="310"/>
          <w:rFonts w:cs="Times New Roman CYR"/>
          <w:bCs/>
          <w:kern w:val="0"/>
        </w:rPr>
        <w:t>е</w:t>
      </w:r>
      <w:r w:rsidR="00C81FC7">
        <w:rPr>
          <w:rStyle w:val="310"/>
          <w:rFonts w:cs="Times New Roman CYR"/>
          <w:bCs/>
          <w:kern w:val="0"/>
        </w:rPr>
        <w:t xml:space="preserve">лення, </w:t>
      </w:r>
      <w:r w:rsidR="00990F65">
        <w:rPr>
          <w:rStyle w:val="310"/>
          <w:rFonts w:cs="Times New Roman CYR"/>
          <w:bCs/>
          <w:kern w:val="0"/>
        </w:rPr>
        <w:t>з іншого боку</w:t>
      </w:r>
      <w:r w:rsidR="00C81FC7">
        <w:rPr>
          <w:rStyle w:val="310"/>
          <w:rFonts w:cs="Times New Roman CYR"/>
          <w:bCs/>
          <w:kern w:val="0"/>
        </w:rPr>
        <w:t xml:space="preserve"> скорочення фінансування, відповідні ка</w:t>
      </w:r>
      <w:r w:rsidR="00C81FC7">
        <w:rPr>
          <w:rStyle w:val="310"/>
          <w:rFonts w:cs="Times New Roman CYR"/>
          <w:bCs/>
          <w:kern w:val="0"/>
        </w:rPr>
        <w:t>д</w:t>
      </w:r>
      <w:r w:rsidR="00C81FC7">
        <w:rPr>
          <w:rStyle w:val="310"/>
          <w:rFonts w:cs="Times New Roman CYR"/>
          <w:bCs/>
          <w:kern w:val="0"/>
        </w:rPr>
        <w:t xml:space="preserve">рові зміни. </w:t>
      </w:r>
      <w:r w:rsidR="00990F65">
        <w:rPr>
          <w:rStyle w:val="310"/>
          <w:rFonts w:cs="Times New Roman CYR"/>
          <w:bCs/>
          <w:kern w:val="0"/>
        </w:rPr>
        <w:t>У цих складних умовах ми не тільки не ск</w:t>
      </w:r>
      <w:r w:rsidR="00990F65">
        <w:rPr>
          <w:rStyle w:val="310"/>
          <w:rFonts w:cs="Times New Roman CYR"/>
          <w:bCs/>
          <w:kern w:val="0"/>
        </w:rPr>
        <w:t>о</w:t>
      </w:r>
      <w:r w:rsidR="00990F65">
        <w:rPr>
          <w:rStyle w:val="310"/>
          <w:rFonts w:cs="Times New Roman CYR"/>
          <w:bCs/>
          <w:kern w:val="0"/>
        </w:rPr>
        <w:t>ротили результативність роботи науковців, але перевели можна ск</w:t>
      </w:r>
      <w:r w:rsidR="00990F65">
        <w:rPr>
          <w:rStyle w:val="310"/>
          <w:rFonts w:cs="Times New Roman CYR"/>
          <w:bCs/>
          <w:kern w:val="0"/>
        </w:rPr>
        <w:t>а</w:t>
      </w:r>
      <w:r w:rsidR="00990F65">
        <w:rPr>
          <w:rStyle w:val="310"/>
          <w:rFonts w:cs="Times New Roman CYR"/>
          <w:bCs/>
          <w:kern w:val="0"/>
        </w:rPr>
        <w:t xml:space="preserve">зати на якісно новий рівень. </w:t>
      </w:r>
      <w:r w:rsidR="00C81FC7">
        <w:rPr>
          <w:rStyle w:val="310"/>
          <w:rFonts w:cs="Times New Roman CYR"/>
          <w:bCs/>
          <w:kern w:val="0"/>
        </w:rPr>
        <w:t xml:space="preserve">  </w:t>
      </w:r>
    </w:p>
    <w:p w:rsidR="00BC622E" w:rsidRDefault="00CC25EF" w:rsidP="00653992">
      <w:pPr>
        <w:pStyle w:val="35"/>
        <w:spacing w:line="360" w:lineRule="auto"/>
        <w:rPr>
          <w:rStyle w:val="310"/>
          <w:rFonts w:cs="Times New Roman CYR"/>
          <w:kern w:val="0"/>
        </w:rPr>
      </w:pPr>
      <w:r>
        <w:rPr>
          <w:rStyle w:val="310"/>
          <w:rFonts w:cs="Times New Roman CYR"/>
          <w:bCs/>
          <w:kern w:val="0"/>
        </w:rPr>
        <w:t>Насамперед</w:t>
      </w:r>
      <w:r w:rsidR="00990F65">
        <w:rPr>
          <w:rStyle w:val="310"/>
          <w:rFonts w:cs="Times New Roman CYR"/>
          <w:bCs/>
          <w:kern w:val="0"/>
        </w:rPr>
        <w:t>, відбулася актуалізація тематики наукових досліджень у ві</w:t>
      </w:r>
      <w:r w:rsidR="00990F65">
        <w:rPr>
          <w:rStyle w:val="310"/>
          <w:rFonts w:cs="Times New Roman CYR"/>
          <w:bCs/>
          <w:kern w:val="0"/>
        </w:rPr>
        <w:t>д</w:t>
      </w:r>
      <w:r w:rsidR="00990F65">
        <w:rPr>
          <w:rStyle w:val="310"/>
          <w:rFonts w:cs="Times New Roman CYR"/>
          <w:bCs/>
          <w:kern w:val="0"/>
        </w:rPr>
        <w:t xml:space="preserve">повідь на нагальні суспільні запити.  </w:t>
      </w:r>
      <w:r w:rsidR="00B61CC1" w:rsidRPr="00653992">
        <w:rPr>
          <w:rStyle w:val="310"/>
          <w:rFonts w:cs="Times New Roman CYR"/>
          <w:kern w:val="0"/>
        </w:rPr>
        <w:t>У межах планової тематики передб</w:t>
      </w:r>
      <w:r w:rsidR="00B61CC1" w:rsidRPr="00653992">
        <w:rPr>
          <w:rStyle w:val="310"/>
          <w:rFonts w:cs="Times New Roman CYR"/>
          <w:kern w:val="0"/>
        </w:rPr>
        <w:t>а</w:t>
      </w:r>
      <w:r w:rsidR="00B61CC1" w:rsidRPr="00653992">
        <w:rPr>
          <w:rStyle w:val="310"/>
          <w:rFonts w:cs="Times New Roman CYR"/>
          <w:kern w:val="0"/>
        </w:rPr>
        <w:t>чено розроблення питань: формування національної ідентичності соціал</w:t>
      </w:r>
      <w:r w:rsidR="00B61CC1" w:rsidRPr="00653992">
        <w:rPr>
          <w:rStyle w:val="310"/>
          <w:rFonts w:cs="Times New Roman CYR"/>
          <w:kern w:val="0"/>
        </w:rPr>
        <w:t>ь</w:t>
      </w:r>
      <w:r w:rsidR="00B61CC1" w:rsidRPr="00653992">
        <w:rPr>
          <w:rStyle w:val="310"/>
          <w:rFonts w:cs="Times New Roman CYR"/>
          <w:kern w:val="0"/>
        </w:rPr>
        <w:t>но-психологічними засобами подолання колективних травм</w:t>
      </w:r>
      <w:r>
        <w:rPr>
          <w:rStyle w:val="310"/>
          <w:rFonts w:cs="Times New Roman CYR"/>
          <w:kern w:val="0"/>
        </w:rPr>
        <w:t>;</w:t>
      </w:r>
      <w:r w:rsidR="00B61CC1" w:rsidRPr="00653992">
        <w:rPr>
          <w:rStyle w:val="310"/>
          <w:rFonts w:cs="Times New Roman CYR"/>
          <w:kern w:val="0"/>
        </w:rPr>
        <w:t xml:space="preserve"> </w:t>
      </w:r>
      <w:r w:rsidR="00990F65" w:rsidRPr="00653992">
        <w:rPr>
          <w:rStyle w:val="310"/>
          <w:rFonts w:cs="Times New Roman CYR"/>
          <w:kern w:val="0"/>
        </w:rPr>
        <w:t>обґрунтува</w:t>
      </w:r>
      <w:r w:rsidR="00990F65" w:rsidRPr="00653992">
        <w:rPr>
          <w:rStyle w:val="310"/>
          <w:rFonts w:cs="Times New Roman CYR"/>
          <w:kern w:val="0"/>
        </w:rPr>
        <w:t>н</w:t>
      </w:r>
      <w:r w:rsidR="00990F65" w:rsidRPr="00653992">
        <w:rPr>
          <w:rStyle w:val="310"/>
          <w:rFonts w:cs="Times New Roman CYR"/>
          <w:kern w:val="0"/>
        </w:rPr>
        <w:t>ня психологічних критеріїв  оцінювання якості формування в учнів та ст</w:t>
      </w:r>
      <w:r w:rsidR="00990F65" w:rsidRPr="00653992">
        <w:rPr>
          <w:rStyle w:val="310"/>
          <w:rFonts w:cs="Times New Roman CYR"/>
          <w:kern w:val="0"/>
        </w:rPr>
        <w:t>у</w:t>
      </w:r>
      <w:r w:rsidR="00990F65" w:rsidRPr="00653992">
        <w:rPr>
          <w:rStyle w:val="310"/>
          <w:rFonts w:cs="Times New Roman CYR"/>
          <w:kern w:val="0"/>
        </w:rPr>
        <w:t>де</w:t>
      </w:r>
      <w:r w:rsidR="00990F65" w:rsidRPr="00653992">
        <w:rPr>
          <w:rStyle w:val="310"/>
          <w:rFonts w:cs="Times New Roman CYR"/>
          <w:kern w:val="0"/>
        </w:rPr>
        <w:t>н</w:t>
      </w:r>
      <w:r w:rsidR="00990F65" w:rsidRPr="00653992">
        <w:rPr>
          <w:rStyle w:val="310"/>
          <w:rFonts w:cs="Times New Roman CYR"/>
          <w:kern w:val="0"/>
        </w:rPr>
        <w:t xml:space="preserve">тів політико-правових </w:t>
      </w:r>
      <w:proofErr w:type="spellStart"/>
      <w:r w:rsidR="00990F65" w:rsidRPr="00653992">
        <w:rPr>
          <w:rStyle w:val="310"/>
          <w:rFonts w:cs="Times New Roman CYR"/>
          <w:kern w:val="0"/>
        </w:rPr>
        <w:t>компетенцій</w:t>
      </w:r>
      <w:proofErr w:type="spellEnd"/>
      <w:r w:rsidR="00990F65" w:rsidRPr="00653992">
        <w:rPr>
          <w:rStyle w:val="310"/>
          <w:rFonts w:cs="Times New Roman CYR"/>
          <w:kern w:val="0"/>
        </w:rPr>
        <w:t>, що забезпечують адекватний вибір громадянської  позиції в сучасних ум</w:t>
      </w:r>
      <w:r w:rsidR="00990F65" w:rsidRPr="00653992">
        <w:rPr>
          <w:rStyle w:val="310"/>
          <w:rFonts w:cs="Times New Roman CYR"/>
          <w:kern w:val="0"/>
        </w:rPr>
        <w:t>о</w:t>
      </w:r>
      <w:r w:rsidR="00990F65" w:rsidRPr="00653992">
        <w:rPr>
          <w:rStyle w:val="310"/>
          <w:rFonts w:cs="Times New Roman CYR"/>
          <w:kern w:val="0"/>
        </w:rPr>
        <w:t>вах</w:t>
      </w:r>
      <w:r w:rsidR="00B61CC1" w:rsidRPr="00653992">
        <w:rPr>
          <w:rStyle w:val="310"/>
          <w:rFonts w:cs="Times New Roman CYR"/>
          <w:kern w:val="0"/>
        </w:rPr>
        <w:t xml:space="preserve">. </w:t>
      </w:r>
      <w:r w:rsidR="007F1A4D">
        <w:rPr>
          <w:rStyle w:val="310"/>
          <w:rFonts w:cs="Times New Roman CYR"/>
          <w:kern w:val="0"/>
        </w:rPr>
        <w:t>Передбачено підготовку двох посібників для практичних психологів, в яких пропонується синтез ефе</w:t>
      </w:r>
      <w:r w:rsidR="007F1A4D">
        <w:rPr>
          <w:rStyle w:val="310"/>
          <w:rFonts w:cs="Times New Roman CYR"/>
          <w:kern w:val="0"/>
        </w:rPr>
        <w:t>к</w:t>
      </w:r>
      <w:r w:rsidR="007F1A4D">
        <w:rPr>
          <w:rStyle w:val="310"/>
          <w:rFonts w:cs="Times New Roman CYR"/>
          <w:kern w:val="0"/>
        </w:rPr>
        <w:t xml:space="preserve">тивних практик подолання психологічної травми. </w:t>
      </w:r>
      <w:r w:rsidR="00B61CC1" w:rsidRPr="00653992">
        <w:rPr>
          <w:rStyle w:val="310"/>
          <w:rFonts w:cs="Times New Roman CYR"/>
          <w:kern w:val="0"/>
        </w:rPr>
        <w:t xml:space="preserve">На конкурс нових НДР, </w:t>
      </w:r>
      <w:proofErr w:type="spellStart"/>
      <w:r w:rsidR="00B61CC1" w:rsidRPr="00653992">
        <w:rPr>
          <w:rStyle w:val="310"/>
          <w:rFonts w:cs="Times New Roman CYR"/>
          <w:kern w:val="0"/>
        </w:rPr>
        <w:t>які</w:t>
      </w:r>
      <w:proofErr w:type="spellEnd"/>
      <w:r w:rsidR="00B61CC1" w:rsidRPr="00653992">
        <w:rPr>
          <w:rStyle w:val="310"/>
          <w:rFonts w:cs="Times New Roman CYR"/>
          <w:kern w:val="0"/>
        </w:rPr>
        <w:t xml:space="preserve"> </w:t>
      </w:r>
      <w:proofErr w:type="spellStart"/>
      <w:r w:rsidR="00B61CC1" w:rsidRPr="00653992">
        <w:rPr>
          <w:rStyle w:val="310"/>
          <w:rFonts w:cs="Times New Roman CYR"/>
          <w:kern w:val="0"/>
        </w:rPr>
        <w:t>розпочинатимуться</w:t>
      </w:r>
      <w:proofErr w:type="spellEnd"/>
      <w:r w:rsidR="00B61CC1" w:rsidRPr="00653992">
        <w:rPr>
          <w:rStyle w:val="310"/>
          <w:rFonts w:cs="Times New Roman CYR"/>
          <w:kern w:val="0"/>
        </w:rPr>
        <w:t xml:space="preserve"> з 2016 року </w:t>
      </w:r>
      <w:r w:rsidR="00C510AF">
        <w:rPr>
          <w:rStyle w:val="310"/>
          <w:rFonts w:cs="Times New Roman CYR"/>
          <w:kern w:val="0"/>
        </w:rPr>
        <w:t>підготовлено запити за темами</w:t>
      </w:r>
      <w:r w:rsidR="00B61CC1" w:rsidRPr="00653992">
        <w:rPr>
          <w:rStyle w:val="310"/>
          <w:rFonts w:cs="Times New Roman CYR"/>
          <w:kern w:val="0"/>
        </w:rPr>
        <w:t xml:space="preserve"> «Техн</w:t>
      </w:r>
      <w:r w:rsidR="00B61CC1" w:rsidRPr="00653992">
        <w:rPr>
          <w:rStyle w:val="310"/>
          <w:rFonts w:cs="Times New Roman CYR"/>
          <w:kern w:val="0"/>
        </w:rPr>
        <w:t>о</w:t>
      </w:r>
      <w:r w:rsidR="00B61CC1" w:rsidRPr="00653992">
        <w:rPr>
          <w:rStyle w:val="310"/>
          <w:rFonts w:cs="Times New Roman CYR"/>
          <w:kern w:val="0"/>
        </w:rPr>
        <w:t>логічний підхід до соціально-психологічної реабілітації особистості, що переживає наслідки травмати</w:t>
      </w:r>
      <w:r w:rsidR="00B61CC1" w:rsidRPr="00653992">
        <w:rPr>
          <w:rStyle w:val="310"/>
          <w:rFonts w:cs="Times New Roman CYR"/>
          <w:kern w:val="0"/>
        </w:rPr>
        <w:t>ч</w:t>
      </w:r>
      <w:r w:rsidR="00B61CC1" w:rsidRPr="00653992">
        <w:rPr>
          <w:rStyle w:val="310"/>
          <w:rFonts w:cs="Times New Roman CYR"/>
          <w:kern w:val="0"/>
        </w:rPr>
        <w:t>них подій» (</w:t>
      </w:r>
      <w:r w:rsidR="00653992" w:rsidRPr="00653992">
        <w:rPr>
          <w:rStyle w:val="310"/>
          <w:rFonts w:cs="Times New Roman CYR"/>
          <w:kern w:val="0"/>
        </w:rPr>
        <w:t xml:space="preserve">під </w:t>
      </w:r>
      <w:r w:rsidR="00B61CC1" w:rsidRPr="00653992">
        <w:rPr>
          <w:rStyle w:val="310"/>
          <w:rFonts w:cs="Times New Roman CYR"/>
          <w:kern w:val="0"/>
        </w:rPr>
        <w:t>керівни</w:t>
      </w:r>
      <w:r w:rsidR="00653992" w:rsidRPr="00653992">
        <w:rPr>
          <w:rStyle w:val="310"/>
          <w:rFonts w:cs="Times New Roman CYR"/>
          <w:kern w:val="0"/>
        </w:rPr>
        <w:t>цтвом</w:t>
      </w:r>
      <w:r w:rsidR="00B61CC1" w:rsidRPr="00653992">
        <w:rPr>
          <w:rStyle w:val="310"/>
          <w:rFonts w:cs="Times New Roman CYR"/>
          <w:kern w:val="0"/>
        </w:rPr>
        <w:t xml:space="preserve"> Титаренко), «</w:t>
      </w:r>
      <w:proofErr w:type="spellStart"/>
      <w:r w:rsidR="00B61CC1" w:rsidRPr="00653992">
        <w:rPr>
          <w:rStyle w:val="310"/>
          <w:rFonts w:cs="Times New Roman CYR"/>
          <w:kern w:val="0"/>
        </w:rPr>
        <w:t>Психологічні</w:t>
      </w:r>
      <w:proofErr w:type="spellEnd"/>
      <w:r w:rsidR="00B61CC1" w:rsidRPr="00653992">
        <w:rPr>
          <w:rStyle w:val="310"/>
          <w:rFonts w:cs="Times New Roman CYR"/>
          <w:kern w:val="0"/>
        </w:rPr>
        <w:t xml:space="preserve"> </w:t>
      </w:r>
      <w:proofErr w:type="spellStart"/>
      <w:r w:rsidR="00B61CC1" w:rsidRPr="00653992">
        <w:rPr>
          <w:rStyle w:val="310"/>
          <w:rFonts w:cs="Times New Roman CYR"/>
          <w:kern w:val="0"/>
        </w:rPr>
        <w:t>стратегії</w:t>
      </w:r>
      <w:proofErr w:type="spellEnd"/>
      <w:r w:rsidR="00B61CC1" w:rsidRPr="00653992">
        <w:rPr>
          <w:rStyle w:val="310"/>
          <w:rFonts w:cs="Times New Roman CYR"/>
          <w:kern w:val="0"/>
        </w:rPr>
        <w:t xml:space="preserve"> </w:t>
      </w:r>
      <w:proofErr w:type="spellStart"/>
      <w:r w:rsidR="00B61CC1" w:rsidRPr="00653992">
        <w:rPr>
          <w:rStyle w:val="310"/>
          <w:rFonts w:cs="Times New Roman CYR"/>
          <w:kern w:val="0"/>
        </w:rPr>
        <w:t>адапт</w:t>
      </w:r>
      <w:r w:rsidR="00B61CC1" w:rsidRPr="00653992">
        <w:rPr>
          <w:rStyle w:val="310"/>
          <w:rFonts w:cs="Times New Roman CYR"/>
          <w:kern w:val="0"/>
        </w:rPr>
        <w:t>а</w:t>
      </w:r>
      <w:r w:rsidR="00B61CC1" w:rsidRPr="00653992">
        <w:rPr>
          <w:rStyle w:val="310"/>
          <w:rFonts w:cs="Times New Roman CYR"/>
          <w:kern w:val="0"/>
        </w:rPr>
        <w:t>ції</w:t>
      </w:r>
      <w:proofErr w:type="spellEnd"/>
      <w:r w:rsidR="00B61CC1" w:rsidRPr="00653992">
        <w:rPr>
          <w:rStyle w:val="310"/>
          <w:rFonts w:cs="Times New Roman CYR"/>
          <w:kern w:val="0"/>
        </w:rPr>
        <w:t xml:space="preserve"> </w:t>
      </w:r>
      <w:proofErr w:type="spellStart"/>
      <w:r w:rsidR="00B61CC1" w:rsidRPr="00653992">
        <w:rPr>
          <w:rStyle w:val="310"/>
          <w:rFonts w:cs="Times New Roman CYR"/>
          <w:kern w:val="0"/>
        </w:rPr>
        <w:t>спільноти</w:t>
      </w:r>
      <w:proofErr w:type="spellEnd"/>
      <w:r w:rsidR="00B61CC1" w:rsidRPr="00653992">
        <w:rPr>
          <w:rStyle w:val="310"/>
          <w:rFonts w:cs="Times New Roman CYR"/>
          <w:kern w:val="0"/>
        </w:rPr>
        <w:t xml:space="preserve"> до умов і </w:t>
      </w:r>
      <w:proofErr w:type="spellStart"/>
      <w:r w:rsidR="00B61CC1" w:rsidRPr="00653992">
        <w:rPr>
          <w:rStyle w:val="310"/>
          <w:rFonts w:cs="Times New Roman CYR"/>
          <w:kern w:val="0"/>
        </w:rPr>
        <w:t>наслідків</w:t>
      </w:r>
      <w:proofErr w:type="spellEnd"/>
      <w:r w:rsidR="00B61CC1" w:rsidRPr="00653992">
        <w:rPr>
          <w:rStyle w:val="310"/>
          <w:rFonts w:cs="Times New Roman CYR"/>
          <w:kern w:val="0"/>
        </w:rPr>
        <w:t xml:space="preserve"> </w:t>
      </w:r>
      <w:proofErr w:type="spellStart"/>
      <w:r w:rsidR="00B61CC1" w:rsidRPr="00653992">
        <w:rPr>
          <w:rStyle w:val="310"/>
          <w:rFonts w:cs="Times New Roman CYR"/>
          <w:kern w:val="0"/>
        </w:rPr>
        <w:t>воєнного</w:t>
      </w:r>
      <w:proofErr w:type="spellEnd"/>
      <w:r w:rsidR="00B61CC1" w:rsidRPr="00653992">
        <w:rPr>
          <w:rStyle w:val="310"/>
          <w:rFonts w:cs="Times New Roman CYR"/>
          <w:kern w:val="0"/>
        </w:rPr>
        <w:t xml:space="preserve"> </w:t>
      </w:r>
      <w:proofErr w:type="spellStart"/>
      <w:r w:rsidR="00B61CC1" w:rsidRPr="00653992">
        <w:rPr>
          <w:rStyle w:val="310"/>
          <w:rFonts w:cs="Times New Roman CYR"/>
          <w:kern w:val="0"/>
        </w:rPr>
        <w:t>конфлікту</w:t>
      </w:r>
      <w:proofErr w:type="spellEnd"/>
      <w:r w:rsidR="00B61CC1" w:rsidRPr="00653992">
        <w:rPr>
          <w:rStyle w:val="310"/>
          <w:rFonts w:cs="Times New Roman CYR"/>
          <w:kern w:val="0"/>
        </w:rPr>
        <w:t>»</w:t>
      </w:r>
      <w:r w:rsidR="00653992" w:rsidRPr="00653992">
        <w:rPr>
          <w:rStyle w:val="310"/>
          <w:rFonts w:cs="Times New Roman CYR"/>
          <w:kern w:val="0"/>
        </w:rPr>
        <w:t xml:space="preserve"> (Коробка)</w:t>
      </w:r>
      <w:r w:rsidR="00B61CC1" w:rsidRPr="00653992">
        <w:rPr>
          <w:rStyle w:val="310"/>
          <w:rFonts w:cs="Times New Roman CYR"/>
          <w:kern w:val="0"/>
        </w:rPr>
        <w:t>, «Тран</w:t>
      </w:r>
      <w:r w:rsidR="00B61CC1" w:rsidRPr="00653992">
        <w:rPr>
          <w:rStyle w:val="310"/>
          <w:rFonts w:cs="Times New Roman CYR"/>
          <w:kern w:val="0"/>
        </w:rPr>
        <w:t>с</w:t>
      </w:r>
      <w:r w:rsidR="00B61CC1" w:rsidRPr="00653992">
        <w:rPr>
          <w:rStyle w:val="310"/>
          <w:rFonts w:cs="Times New Roman CYR"/>
          <w:kern w:val="0"/>
        </w:rPr>
        <w:t>формація комунікативних практик як чинник громадянської та націонал</w:t>
      </w:r>
      <w:r w:rsidR="00B61CC1" w:rsidRPr="00653992">
        <w:rPr>
          <w:rStyle w:val="310"/>
          <w:rFonts w:cs="Times New Roman CYR"/>
          <w:kern w:val="0"/>
        </w:rPr>
        <w:t>ь</w:t>
      </w:r>
      <w:r w:rsidR="00B61CC1" w:rsidRPr="00653992">
        <w:rPr>
          <w:rStyle w:val="310"/>
          <w:rFonts w:cs="Times New Roman CYR"/>
          <w:kern w:val="0"/>
        </w:rPr>
        <w:t xml:space="preserve">ної </w:t>
      </w:r>
      <w:proofErr w:type="spellStart"/>
      <w:r w:rsidR="00B61CC1" w:rsidRPr="00653992">
        <w:rPr>
          <w:rStyle w:val="310"/>
          <w:rFonts w:cs="Times New Roman CYR"/>
          <w:kern w:val="0"/>
        </w:rPr>
        <w:t>самоідентифікації</w:t>
      </w:r>
      <w:proofErr w:type="spellEnd"/>
      <w:r w:rsidR="00B61CC1" w:rsidRPr="00653992">
        <w:rPr>
          <w:rStyle w:val="310"/>
          <w:rFonts w:cs="Times New Roman CYR"/>
          <w:kern w:val="0"/>
        </w:rPr>
        <w:t xml:space="preserve"> молоді різних регіонів України» (</w:t>
      </w:r>
      <w:proofErr w:type="spellStart"/>
      <w:r w:rsidR="00B61CC1" w:rsidRPr="00653992">
        <w:rPr>
          <w:rStyle w:val="310"/>
          <w:rFonts w:cs="Times New Roman CYR"/>
          <w:kern w:val="0"/>
        </w:rPr>
        <w:t>Ж</w:t>
      </w:r>
      <w:r w:rsidR="00B61CC1" w:rsidRPr="00653992">
        <w:rPr>
          <w:rStyle w:val="310"/>
          <w:rFonts w:cs="Times New Roman CYR"/>
          <w:kern w:val="0"/>
        </w:rPr>
        <w:t>а</w:t>
      </w:r>
      <w:r w:rsidR="00B61CC1" w:rsidRPr="00653992">
        <w:rPr>
          <w:rStyle w:val="310"/>
          <w:rFonts w:cs="Times New Roman CYR"/>
          <w:kern w:val="0"/>
        </w:rPr>
        <w:t>дан</w:t>
      </w:r>
      <w:proofErr w:type="spellEnd"/>
      <w:r w:rsidR="00B61CC1" w:rsidRPr="00653992">
        <w:rPr>
          <w:rStyle w:val="310"/>
          <w:rFonts w:cs="Times New Roman CYR"/>
          <w:kern w:val="0"/>
        </w:rPr>
        <w:t>)</w:t>
      </w:r>
      <w:r w:rsidR="00C510AF">
        <w:rPr>
          <w:rStyle w:val="310"/>
          <w:rFonts w:cs="Times New Roman CYR"/>
          <w:kern w:val="0"/>
        </w:rPr>
        <w:t xml:space="preserve"> та ін</w:t>
      </w:r>
      <w:r w:rsidR="00653992" w:rsidRPr="00653992">
        <w:rPr>
          <w:rStyle w:val="310"/>
          <w:rFonts w:cs="Times New Roman CYR"/>
          <w:kern w:val="0"/>
        </w:rPr>
        <w:t>.</w:t>
      </w:r>
      <w:r w:rsidR="00BC622E">
        <w:rPr>
          <w:rStyle w:val="310"/>
          <w:rFonts w:cs="Times New Roman CYR"/>
          <w:kern w:val="0"/>
        </w:rPr>
        <w:t xml:space="preserve"> </w:t>
      </w:r>
    </w:p>
    <w:p w:rsidR="00BC622E" w:rsidRDefault="00BC622E" w:rsidP="00653992">
      <w:pPr>
        <w:pStyle w:val="35"/>
        <w:spacing w:line="360" w:lineRule="auto"/>
        <w:rPr>
          <w:rStyle w:val="310"/>
          <w:rFonts w:cs="Times New Roman CYR"/>
          <w:kern w:val="0"/>
        </w:rPr>
      </w:pPr>
      <w:r>
        <w:rPr>
          <w:rStyle w:val="310"/>
          <w:rFonts w:cs="Times New Roman CYR"/>
          <w:kern w:val="0"/>
        </w:rPr>
        <w:t>Ці теми визначено на основі аналізу досвіду волонтерської роботи</w:t>
      </w:r>
      <w:r w:rsidR="00CC25EF">
        <w:rPr>
          <w:rStyle w:val="310"/>
          <w:rFonts w:cs="Times New Roman CYR"/>
          <w:kern w:val="0"/>
        </w:rPr>
        <w:t>.</w:t>
      </w:r>
    </w:p>
    <w:p w:rsidR="00C510AF" w:rsidRPr="00CC25EF" w:rsidRDefault="00C510AF" w:rsidP="007F1A4D">
      <w:pPr>
        <w:spacing w:line="360" w:lineRule="auto"/>
        <w:ind w:firstLine="709"/>
        <w:rPr>
          <w:sz w:val="28"/>
          <w:szCs w:val="28"/>
          <w:lang w:val="uk-UA"/>
        </w:rPr>
      </w:pPr>
      <w:r w:rsidRPr="007F1A4D">
        <w:rPr>
          <w:sz w:val="28"/>
          <w:szCs w:val="28"/>
          <w:lang w:val="uk-UA"/>
        </w:rPr>
        <w:t xml:space="preserve">З лютого 2014 року в </w:t>
      </w:r>
      <w:r w:rsidR="007F1A4D">
        <w:rPr>
          <w:sz w:val="28"/>
          <w:szCs w:val="28"/>
          <w:lang w:val="uk-UA"/>
        </w:rPr>
        <w:t>І</w:t>
      </w:r>
      <w:r w:rsidRPr="007F1A4D">
        <w:rPr>
          <w:sz w:val="28"/>
          <w:szCs w:val="28"/>
          <w:lang w:val="uk-UA"/>
        </w:rPr>
        <w:t>нституті</w:t>
      </w:r>
      <w:r w:rsidR="007F1A4D">
        <w:rPr>
          <w:sz w:val="28"/>
          <w:szCs w:val="28"/>
          <w:lang w:val="uk-UA"/>
        </w:rPr>
        <w:t xml:space="preserve"> соціальної та політичної психології </w:t>
      </w:r>
      <w:r w:rsidRPr="007F1A4D">
        <w:rPr>
          <w:sz w:val="28"/>
          <w:szCs w:val="28"/>
          <w:lang w:val="uk-UA"/>
        </w:rPr>
        <w:t xml:space="preserve"> діє Методичний реабілітаційний центр, як</w:t>
      </w:r>
      <w:r w:rsidR="007F1A4D">
        <w:rPr>
          <w:sz w:val="28"/>
          <w:szCs w:val="28"/>
          <w:lang w:val="uk-UA"/>
        </w:rPr>
        <w:t>ий координує</w:t>
      </w:r>
      <w:r w:rsidRPr="007F1A4D">
        <w:rPr>
          <w:sz w:val="28"/>
          <w:szCs w:val="28"/>
          <w:lang w:val="uk-UA"/>
        </w:rPr>
        <w:t xml:space="preserve"> </w:t>
      </w:r>
      <w:r w:rsidR="007F1A4D">
        <w:rPr>
          <w:sz w:val="28"/>
          <w:szCs w:val="28"/>
          <w:lang w:val="uk-UA"/>
        </w:rPr>
        <w:t>роботу</w:t>
      </w:r>
      <w:r w:rsidRPr="007F1A4D">
        <w:rPr>
          <w:sz w:val="28"/>
          <w:szCs w:val="28"/>
          <w:lang w:val="uk-UA"/>
        </w:rPr>
        <w:t xml:space="preserve"> на воло</w:t>
      </w:r>
      <w:r w:rsidRPr="007F1A4D">
        <w:rPr>
          <w:sz w:val="28"/>
          <w:szCs w:val="28"/>
          <w:lang w:val="uk-UA"/>
        </w:rPr>
        <w:t>н</w:t>
      </w:r>
      <w:r w:rsidRPr="007F1A4D">
        <w:rPr>
          <w:sz w:val="28"/>
          <w:szCs w:val="28"/>
          <w:lang w:val="uk-UA"/>
        </w:rPr>
        <w:t>терських засадах понад 80</w:t>
      </w:r>
      <w:r>
        <w:rPr>
          <w:sz w:val="28"/>
          <w:szCs w:val="28"/>
        </w:rPr>
        <w:t> </w:t>
      </w:r>
      <w:r w:rsidRPr="007F1A4D">
        <w:rPr>
          <w:sz w:val="28"/>
          <w:szCs w:val="28"/>
          <w:lang w:val="uk-UA"/>
        </w:rPr>
        <w:t>% на</w:t>
      </w:r>
      <w:r w:rsidR="00CC25EF">
        <w:rPr>
          <w:sz w:val="28"/>
          <w:szCs w:val="28"/>
          <w:lang w:val="uk-UA"/>
        </w:rPr>
        <w:t>укових співробітників,</w:t>
      </w:r>
      <w:r w:rsidRPr="007F1A4D">
        <w:rPr>
          <w:sz w:val="28"/>
          <w:szCs w:val="28"/>
          <w:lang w:val="uk-UA"/>
        </w:rPr>
        <w:t xml:space="preserve"> </w:t>
      </w:r>
      <w:r w:rsidRPr="00CC25EF">
        <w:rPr>
          <w:sz w:val="28"/>
          <w:szCs w:val="28"/>
          <w:lang w:val="uk-UA"/>
        </w:rPr>
        <w:t>представник</w:t>
      </w:r>
      <w:r w:rsidR="00CC25EF">
        <w:rPr>
          <w:sz w:val="28"/>
          <w:szCs w:val="28"/>
          <w:lang w:val="uk-UA"/>
        </w:rPr>
        <w:t>ів</w:t>
      </w:r>
      <w:r w:rsidRPr="00CC25EF">
        <w:rPr>
          <w:sz w:val="28"/>
          <w:szCs w:val="28"/>
          <w:lang w:val="uk-UA"/>
        </w:rPr>
        <w:t xml:space="preserve"> гр</w:t>
      </w:r>
      <w:r w:rsidRPr="00CC25EF">
        <w:rPr>
          <w:sz w:val="28"/>
          <w:szCs w:val="28"/>
          <w:lang w:val="uk-UA"/>
        </w:rPr>
        <w:t>о</w:t>
      </w:r>
      <w:r w:rsidRPr="00CC25EF">
        <w:rPr>
          <w:sz w:val="28"/>
          <w:szCs w:val="28"/>
          <w:lang w:val="uk-UA"/>
        </w:rPr>
        <w:t>мадських організацій, висококваліфіковані зарубіжні псих</w:t>
      </w:r>
      <w:r w:rsidRPr="00CC25EF">
        <w:rPr>
          <w:sz w:val="28"/>
          <w:szCs w:val="28"/>
          <w:lang w:val="uk-UA"/>
        </w:rPr>
        <w:t>о</w:t>
      </w:r>
      <w:r w:rsidRPr="00CC25EF">
        <w:rPr>
          <w:sz w:val="28"/>
          <w:szCs w:val="28"/>
          <w:lang w:val="uk-UA"/>
        </w:rPr>
        <w:t>терапевти.</w:t>
      </w:r>
    </w:p>
    <w:p w:rsidR="00C510AF" w:rsidRDefault="00C510AF" w:rsidP="007F1A4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Центр </w:t>
      </w:r>
      <w:proofErr w:type="spellStart"/>
      <w:r>
        <w:rPr>
          <w:sz w:val="28"/>
          <w:szCs w:val="28"/>
        </w:rPr>
        <w:t>працює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трьома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основними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напрямами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навчально-методичним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консультаційно-терапевтичним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інформаційно-просвітницьким</w:t>
      </w:r>
      <w:proofErr w:type="spellEnd"/>
      <w:r>
        <w:rPr>
          <w:sz w:val="28"/>
          <w:szCs w:val="28"/>
        </w:rPr>
        <w:t xml:space="preserve">. У межах </w:t>
      </w:r>
      <w:proofErr w:type="spellStart"/>
      <w:r>
        <w:rPr>
          <w:sz w:val="28"/>
          <w:szCs w:val="28"/>
        </w:rPr>
        <w:t>першого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напряму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ведеться</w:t>
      </w:r>
      <w:proofErr w:type="spellEnd"/>
      <w:r>
        <w:rPr>
          <w:sz w:val="28"/>
          <w:szCs w:val="28"/>
        </w:rPr>
        <w:t xml:space="preserve"> робота з </w:t>
      </w:r>
      <w:proofErr w:type="spellStart"/>
      <w:r>
        <w:rPr>
          <w:sz w:val="28"/>
          <w:szCs w:val="28"/>
        </w:rPr>
        <w:t>практичн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ми</w:t>
      </w:r>
      <w:proofErr w:type="spellEnd"/>
      <w:r>
        <w:rPr>
          <w:sz w:val="28"/>
          <w:szCs w:val="28"/>
        </w:rPr>
        <w:t xml:space="preserve"> психологами, </w:t>
      </w:r>
      <w:proofErr w:type="spellStart"/>
      <w:r>
        <w:rPr>
          <w:sz w:val="28"/>
          <w:szCs w:val="28"/>
        </w:rPr>
        <w:t>працівниками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соц</w:t>
      </w:r>
      <w:proofErr w:type="gramEnd"/>
      <w:r>
        <w:rPr>
          <w:sz w:val="28"/>
          <w:szCs w:val="28"/>
        </w:rPr>
        <w:t>іальних</w:t>
      </w:r>
      <w:proofErr w:type="spellEnd"/>
      <w:r>
        <w:rPr>
          <w:sz w:val="28"/>
          <w:szCs w:val="28"/>
        </w:rPr>
        <w:t xml:space="preserve"> служб та волонтерами,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надають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психологічну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постраждалим</w:t>
      </w:r>
      <w:proofErr w:type="spellEnd"/>
      <w:r w:rsidR="00CC25EF">
        <w:rPr>
          <w:sz w:val="28"/>
          <w:szCs w:val="28"/>
          <w:lang w:val="uk-UA"/>
        </w:rPr>
        <w:t>.</w:t>
      </w:r>
      <w:r>
        <w:rPr>
          <w:sz w:val="28"/>
          <w:szCs w:val="28"/>
        </w:rPr>
        <w:t xml:space="preserve"> </w:t>
      </w:r>
      <w:r w:rsidR="00CC25EF">
        <w:rPr>
          <w:sz w:val="28"/>
          <w:szCs w:val="28"/>
          <w:lang w:val="uk-UA"/>
        </w:rPr>
        <w:t>Ми стикнулися з необхі</w:t>
      </w:r>
      <w:r w:rsidR="00CC25EF">
        <w:rPr>
          <w:sz w:val="28"/>
          <w:szCs w:val="28"/>
          <w:lang w:val="uk-UA"/>
        </w:rPr>
        <w:t>д</w:t>
      </w:r>
      <w:r w:rsidR="00CC25EF">
        <w:rPr>
          <w:sz w:val="28"/>
          <w:szCs w:val="28"/>
          <w:lang w:val="uk-UA"/>
        </w:rPr>
        <w:t xml:space="preserve">ністю </w:t>
      </w:r>
      <w:proofErr w:type="spellStart"/>
      <w:r>
        <w:rPr>
          <w:sz w:val="28"/>
          <w:szCs w:val="28"/>
        </w:rPr>
        <w:t>підвищ</w:t>
      </w:r>
      <w:r w:rsidR="00CC25EF">
        <w:rPr>
          <w:sz w:val="28"/>
          <w:szCs w:val="28"/>
          <w:lang w:val="uk-UA"/>
        </w:rPr>
        <w:t>ення</w:t>
      </w:r>
      <w:proofErr w:type="spellEnd"/>
      <w:r w:rsidR="00CC25EF">
        <w:rPr>
          <w:sz w:val="28"/>
          <w:szCs w:val="28"/>
        </w:rPr>
        <w:t xml:space="preserve"> </w:t>
      </w:r>
      <w:proofErr w:type="spellStart"/>
      <w:r w:rsidR="00CC25EF">
        <w:rPr>
          <w:sz w:val="28"/>
          <w:szCs w:val="28"/>
        </w:rPr>
        <w:t>рів</w:t>
      </w:r>
      <w:r>
        <w:rPr>
          <w:sz w:val="28"/>
          <w:szCs w:val="28"/>
        </w:rPr>
        <w:t>н</w:t>
      </w:r>
      <w:proofErr w:type="spellEnd"/>
      <w:r w:rsidR="00CC25EF">
        <w:rPr>
          <w:sz w:val="28"/>
          <w:szCs w:val="28"/>
          <w:lang w:val="uk-UA"/>
        </w:rPr>
        <w:t>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кваліфікації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згаданих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категорій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фахівців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воло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терів</w:t>
      </w:r>
      <w:proofErr w:type="spellEnd"/>
      <w:r>
        <w:rPr>
          <w:sz w:val="28"/>
          <w:szCs w:val="28"/>
        </w:rPr>
        <w:t xml:space="preserve">, </w:t>
      </w:r>
      <w:r w:rsidR="00CC25EF">
        <w:rPr>
          <w:sz w:val="28"/>
          <w:szCs w:val="28"/>
          <w:lang w:val="uk-UA"/>
        </w:rPr>
        <w:t>які мали гостру потребу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методичн</w:t>
      </w:r>
      <w:r w:rsidR="00CC25EF">
        <w:rPr>
          <w:sz w:val="28"/>
          <w:szCs w:val="28"/>
          <w:lang w:val="uk-UA"/>
        </w:rPr>
        <w:t>их</w:t>
      </w:r>
      <w:proofErr w:type="spellEnd"/>
      <w:r w:rsidR="00CC25EF">
        <w:rPr>
          <w:sz w:val="28"/>
          <w:szCs w:val="28"/>
          <w:lang w:val="uk-UA"/>
        </w:rPr>
        <w:t xml:space="preserve"> розробок щодо таких проблем, з якими досі практично не стикалися в своїй практиці. З</w:t>
      </w:r>
      <w:r>
        <w:rPr>
          <w:sz w:val="28"/>
          <w:szCs w:val="28"/>
        </w:rPr>
        <w:t xml:space="preserve"> другого</w:t>
      </w:r>
      <w:r w:rsidR="00CC25EF">
        <w:rPr>
          <w:sz w:val="28"/>
          <w:szCs w:val="28"/>
          <w:lang w:val="uk-UA"/>
        </w:rPr>
        <w:t xml:space="preserve"> боку</w:t>
      </w:r>
      <w:r>
        <w:rPr>
          <w:sz w:val="28"/>
          <w:szCs w:val="28"/>
        </w:rPr>
        <w:t xml:space="preserve"> </w:t>
      </w:r>
      <w:r w:rsidR="0087338C">
        <w:rPr>
          <w:sz w:val="28"/>
          <w:szCs w:val="28"/>
          <w:lang w:val="uk-UA"/>
        </w:rPr>
        <w:t>н</w:t>
      </w:r>
      <w:r w:rsidR="0087338C">
        <w:rPr>
          <w:sz w:val="28"/>
          <w:szCs w:val="28"/>
          <w:lang w:val="uk-UA"/>
        </w:rPr>
        <w:t>е</w:t>
      </w:r>
      <w:r w:rsidR="0087338C">
        <w:rPr>
          <w:sz w:val="28"/>
          <w:szCs w:val="28"/>
          <w:lang w:val="uk-UA"/>
        </w:rPr>
        <w:t>обхідно була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</w:t>
      </w:r>
      <w:proofErr w:type="spellEnd"/>
      <w:r w:rsidR="0087338C">
        <w:rPr>
          <w:sz w:val="28"/>
          <w:szCs w:val="28"/>
          <w:lang w:val="uk-UA"/>
        </w:rPr>
        <w:t xml:space="preserve">а з відновлення власних ресурсів, </w:t>
      </w:r>
      <w:proofErr w:type="spellStart"/>
      <w:r>
        <w:rPr>
          <w:sz w:val="28"/>
          <w:szCs w:val="28"/>
        </w:rPr>
        <w:t>подоланн</w:t>
      </w:r>
      <w:proofErr w:type="spellEnd"/>
      <w:r w:rsidR="0087338C">
        <w:rPr>
          <w:sz w:val="28"/>
          <w:szCs w:val="28"/>
          <w:lang w:val="uk-UA"/>
        </w:rPr>
        <w:t>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наслідків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емоційного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вигорання</w:t>
      </w:r>
      <w:proofErr w:type="spellEnd"/>
      <w:r>
        <w:rPr>
          <w:sz w:val="28"/>
          <w:szCs w:val="28"/>
        </w:rPr>
        <w:t xml:space="preserve">. За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Центру </w:t>
      </w:r>
      <w:r w:rsidR="0087338C">
        <w:rPr>
          <w:sz w:val="28"/>
          <w:szCs w:val="28"/>
          <w:lang w:val="uk-UA"/>
        </w:rPr>
        <w:t>п</w:t>
      </w:r>
      <w:proofErr w:type="spellStart"/>
      <w:r>
        <w:rPr>
          <w:sz w:val="28"/>
          <w:szCs w:val="28"/>
        </w:rPr>
        <w:t>ідготовлено</w:t>
      </w:r>
      <w:proofErr w:type="spellEnd"/>
      <w:r>
        <w:rPr>
          <w:sz w:val="28"/>
          <w:szCs w:val="28"/>
        </w:rPr>
        <w:t xml:space="preserve"> й </w:t>
      </w:r>
      <w:proofErr w:type="spellStart"/>
      <w:r>
        <w:rPr>
          <w:sz w:val="28"/>
          <w:szCs w:val="28"/>
        </w:rPr>
        <w:t>апробовано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вісім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спецкурсів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підвищення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кваліфікації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додаток</w:t>
      </w:r>
      <w:proofErr w:type="spellEnd"/>
      <w:r>
        <w:rPr>
          <w:sz w:val="28"/>
          <w:szCs w:val="28"/>
        </w:rPr>
        <w:t xml:space="preserve"> 1), видано </w:t>
      </w:r>
      <w:proofErr w:type="spellStart"/>
      <w:r>
        <w:rPr>
          <w:sz w:val="28"/>
          <w:szCs w:val="28"/>
        </w:rPr>
        <w:t>методичний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посібник</w:t>
      </w:r>
      <w:proofErr w:type="spellEnd"/>
      <w:r>
        <w:rPr>
          <w:sz w:val="28"/>
          <w:szCs w:val="28"/>
        </w:rPr>
        <w:t xml:space="preserve"> “Арт-</w:t>
      </w:r>
      <w:proofErr w:type="spellStart"/>
      <w:r>
        <w:rPr>
          <w:sz w:val="28"/>
          <w:szCs w:val="28"/>
        </w:rPr>
        <w:t>терапія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боті</w:t>
      </w:r>
      <w:proofErr w:type="spellEnd"/>
      <w:r>
        <w:rPr>
          <w:sz w:val="28"/>
          <w:szCs w:val="28"/>
        </w:rPr>
        <w:t xml:space="preserve"> з травмою”</w:t>
      </w:r>
      <w:r w:rsidR="007F1A4D">
        <w:rPr>
          <w:sz w:val="28"/>
          <w:szCs w:val="28"/>
          <w:lang w:val="uk-UA"/>
        </w:rPr>
        <w:t xml:space="preserve"> (Вознесенська, </w:t>
      </w:r>
      <w:proofErr w:type="spellStart"/>
      <w:r w:rsidR="007F1A4D">
        <w:rPr>
          <w:sz w:val="28"/>
          <w:szCs w:val="28"/>
          <w:lang w:val="uk-UA"/>
        </w:rPr>
        <w:t>Сидоркіна</w:t>
      </w:r>
      <w:proofErr w:type="spellEnd"/>
      <w:r w:rsidR="007F1A4D">
        <w:rPr>
          <w:sz w:val="28"/>
          <w:szCs w:val="28"/>
          <w:lang w:val="uk-UA"/>
        </w:rPr>
        <w:t>)</w:t>
      </w:r>
      <w:r>
        <w:rPr>
          <w:sz w:val="28"/>
          <w:szCs w:val="28"/>
        </w:rPr>
        <w:t>.</w:t>
      </w:r>
      <w:r w:rsidR="0087338C">
        <w:rPr>
          <w:sz w:val="28"/>
          <w:szCs w:val="28"/>
          <w:lang w:val="uk-UA"/>
        </w:rPr>
        <w:t xml:space="preserve"> П</w:t>
      </w:r>
      <w:proofErr w:type="spellStart"/>
      <w:r w:rsidR="0087338C">
        <w:rPr>
          <w:sz w:val="28"/>
          <w:szCs w:val="28"/>
        </w:rPr>
        <w:t>роведено</w:t>
      </w:r>
      <w:proofErr w:type="spellEnd"/>
      <w:r w:rsidR="0087338C">
        <w:rPr>
          <w:sz w:val="28"/>
          <w:szCs w:val="28"/>
        </w:rPr>
        <w:t xml:space="preserve"> </w:t>
      </w:r>
      <w:proofErr w:type="spellStart"/>
      <w:r w:rsidR="0087338C">
        <w:rPr>
          <w:sz w:val="28"/>
          <w:szCs w:val="28"/>
        </w:rPr>
        <w:t>близько</w:t>
      </w:r>
      <w:proofErr w:type="spellEnd"/>
      <w:r w:rsidR="0087338C">
        <w:rPr>
          <w:sz w:val="28"/>
          <w:szCs w:val="28"/>
        </w:rPr>
        <w:t xml:space="preserve"> 90 </w:t>
      </w:r>
      <w:proofErr w:type="spellStart"/>
      <w:r w:rsidR="0087338C">
        <w:rPr>
          <w:sz w:val="28"/>
          <w:szCs w:val="28"/>
        </w:rPr>
        <w:t>на</w:t>
      </w:r>
      <w:r w:rsidR="0087338C">
        <w:rPr>
          <w:sz w:val="28"/>
          <w:szCs w:val="28"/>
        </w:rPr>
        <w:t>в</w:t>
      </w:r>
      <w:r w:rsidR="0087338C">
        <w:rPr>
          <w:sz w:val="28"/>
          <w:szCs w:val="28"/>
        </w:rPr>
        <w:t>чально-практичних</w:t>
      </w:r>
      <w:proofErr w:type="spellEnd"/>
      <w:r w:rsidR="0087338C">
        <w:rPr>
          <w:sz w:val="28"/>
          <w:szCs w:val="28"/>
        </w:rPr>
        <w:t xml:space="preserve">, </w:t>
      </w:r>
      <w:proofErr w:type="spellStart"/>
      <w:r w:rsidR="0087338C">
        <w:rPr>
          <w:sz w:val="28"/>
          <w:szCs w:val="28"/>
        </w:rPr>
        <w:t>тренінгових</w:t>
      </w:r>
      <w:proofErr w:type="spellEnd"/>
      <w:r w:rsidR="0087338C">
        <w:rPr>
          <w:sz w:val="28"/>
          <w:szCs w:val="28"/>
        </w:rPr>
        <w:t xml:space="preserve"> і </w:t>
      </w:r>
      <w:proofErr w:type="spellStart"/>
      <w:r w:rsidR="0087338C">
        <w:rPr>
          <w:sz w:val="28"/>
          <w:szCs w:val="28"/>
        </w:rPr>
        <w:t>психотерапевтичних</w:t>
      </w:r>
      <w:proofErr w:type="spellEnd"/>
      <w:r w:rsidR="0087338C">
        <w:rPr>
          <w:sz w:val="28"/>
          <w:szCs w:val="28"/>
        </w:rPr>
        <w:t xml:space="preserve"> </w:t>
      </w:r>
      <w:proofErr w:type="spellStart"/>
      <w:r w:rsidR="0087338C">
        <w:rPr>
          <w:sz w:val="28"/>
          <w:szCs w:val="28"/>
        </w:rPr>
        <w:t>з</w:t>
      </w:r>
      <w:r w:rsidR="0087338C">
        <w:rPr>
          <w:sz w:val="28"/>
          <w:szCs w:val="28"/>
        </w:rPr>
        <w:t>а</w:t>
      </w:r>
      <w:r w:rsidR="0087338C">
        <w:rPr>
          <w:sz w:val="28"/>
          <w:szCs w:val="28"/>
        </w:rPr>
        <w:t>ходів</w:t>
      </w:r>
      <w:proofErr w:type="spellEnd"/>
      <w:r w:rsidR="0087338C">
        <w:rPr>
          <w:sz w:val="28"/>
          <w:szCs w:val="28"/>
        </w:rPr>
        <w:t xml:space="preserve"> (у т. ч. 10 </w:t>
      </w:r>
      <w:proofErr w:type="spellStart"/>
      <w:r w:rsidR="0087338C">
        <w:rPr>
          <w:sz w:val="28"/>
          <w:szCs w:val="28"/>
        </w:rPr>
        <w:t>багатоденних</w:t>
      </w:r>
      <w:proofErr w:type="spellEnd"/>
      <w:r w:rsidR="0087338C">
        <w:rPr>
          <w:sz w:val="28"/>
          <w:szCs w:val="28"/>
        </w:rPr>
        <w:t xml:space="preserve"> та 8 </w:t>
      </w:r>
      <w:proofErr w:type="spellStart"/>
      <w:r w:rsidR="0087338C">
        <w:rPr>
          <w:sz w:val="28"/>
          <w:szCs w:val="28"/>
        </w:rPr>
        <w:t>виїзних</w:t>
      </w:r>
      <w:proofErr w:type="spellEnd"/>
      <w:r w:rsidR="0087338C">
        <w:rPr>
          <w:sz w:val="28"/>
          <w:szCs w:val="28"/>
        </w:rPr>
        <w:t xml:space="preserve">) </w:t>
      </w:r>
      <w:proofErr w:type="spellStart"/>
      <w:r w:rsidR="0087338C">
        <w:rPr>
          <w:sz w:val="28"/>
          <w:szCs w:val="28"/>
        </w:rPr>
        <w:t>загальною</w:t>
      </w:r>
      <w:proofErr w:type="spellEnd"/>
      <w:r w:rsidR="0087338C">
        <w:rPr>
          <w:sz w:val="28"/>
          <w:szCs w:val="28"/>
        </w:rPr>
        <w:t xml:space="preserve"> </w:t>
      </w:r>
      <w:proofErr w:type="spellStart"/>
      <w:r w:rsidR="0087338C">
        <w:rPr>
          <w:sz w:val="28"/>
          <w:szCs w:val="28"/>
        </w:rPr>
        <w:t>тривалістю</w:t>
      </w:r>
      <w:proofErr w:type="spellEnd"/>
      <w:r w:rsidR="0087338C">
        <w:rPr>
          <w:sz w:val="28"/>
          <w:szCs w:val="28"/>
        </w:rPr>
        <w:t xml:space="preserve"> </w:t>
      </w:r>
      <w:proofErr w:type="spellStart"/>
      <w:r w:rsidR="0087338C">
        <w:rPr>
          <w:sz w:val="28"/>
          <w:szCs w:val="28"/>
        </w:rPr>
        <w:t>майже</w:t>
      </w:r>
      <w:proofErr w:type="spellEnd"/>
      <w:r w:rsidR="0087338C">
        <w:rPr>
          <w:sz w:val="28"/>
          <w:szCs w:val="28"/>
        </w:rPr>
        <w:t xml:space="preserve"> 500 </w:t>
      </w:r>
      <w:proofErr w:type="spellStart"/>
      <w:r w:rsidR="0087338C">
        <w:rPr>
          <w:sz w:val="28"/>
          <w:szCs w:val="28"/>
        </w:rPr>
        <w:t>фізичних</w:t>
      </w:r>
      <w:proofErr w:type="spellEnd"/>
      <w:r w:rsidR="0087338C">
        <w:rPr>
          <w:sz w:val="28"/>
          <w:szCs w:val="28"/>
        </w:rPr>
        <w:t xml:space="preserve"> г</w:t>
      </w:r>
      <w:r w:rsidR="0087338C">
        <w:rPr>
          <w:sz w:val="28"/>
          <w:szCs w:val="28"/>
        </w:rPr>
        <w:t>о</w:t>
      </w:r>
      <w:r w:rsidR="0087338C">
        <w:rPr>
          <w:sz w:val="28"/>
          <w:szCs w:val="28"/>
        </w:rPr>
        <w:t xml:space="preserve">дин, </w:t>
      </w:r>
      <w:proofErr w:type="spellStart"/>
      <w:r w:rsidR="0087338C">
        <w:rPr>
          <w:sz w:val="28"/>
          <w:szCs w:val="28"/>
        </w:rPr>
        <w:t>якими</w:t>
      </w:r>
      <w:proofErr w:type="spellEnd"/>
      <w:r w:rsidR="0087338C">
        <w:rPr>
          <w:sz w:val="28"/>
          <w:szCs w:val="28"/>
        </w:rPr>
        <w:t xml:space="preserve"> </w:t>
      </w:r>
      <w:proofErr w:type="spellStart"/>
      <w:r w:rsidR="0087338C">
        <w:rPr>
          <w:sz w:val="28"/>
          <w:szCs w:val="28"/>
        </w:rPr>
        <w:t>охоплено</w:t>
      </w:r>
      <w:proofErr w:type="spellEnd"/>
      <w:r w:rsidR="0087338C">
        <w:rPr>
          <w:sz w:val="28"/>
          <w:szCs w:val="28"/>
        </w:rPr>
        <w:t xml:space="preserve"> </w:t>
      </w:r>
      <w:proofErr w:type="spellStart"/>
      <w:r w:rsidR="0087338C">
        <w:rPr>
          <w:sz w:val="28"/>
          <w:szCs w:val="28"/>
        </w:rPr>
        <w:t>понад</w:t>
      </w:r>
      <w:proofErr w:type="spellEnd"/>
      <w:r w:rsidR="0087338C">
        <w:rPr>
          <w:sz w:val="28"/>
          <w:szCs w:val="28"/>
        </w:rPr>
        <w:t xml:space="preserve"> 700 </w:t>
      </w:r>
      <w:proofErr w:type="spellStart"/>
      <w:proofErr w:type="gramStart"/>
      <w:r w:rsidR="0087338C">
        <w:rPr>
          <w:sz w:val="28"/>
          <w:szCs w:val="28"/>
        </w:rPr>
        <w:t>осіб</w:t>
      </w:r>
      <w:proofErr w:type="spellEnd"/>
      <w:proofErr w:type="gramEnd"/>
      <w:r w:rsidR="0087338C">
        <w:rPr>
          <w:sz w:val="28"/>
          <w:szCs w:val="28"/>
        </w:rPr>
        <w:t>.</w:t>
      </w:r>
    </w:p>
    <w:p w:rsidR="00C510AF" w:rsidRDefault="00C510AF" w:rsidP="007F1A4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На запит </w:t>
      </w:r>
      <w:proofErr w:type="spellStart"/>
      <w:r>
        <w:rPr>
          <w:sz w:val="28"/>
          <w:szCs w:val="28"/>
        </w:rPr>
        <w:t>Печерської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райдержадміністрації</w:t>
      </w:r>
      <w:proofErr w:type="spellEnd"/>
      <w:r>
        <w:rPr>
          <w:sz w:val="28"/>
          <w:szCs w:val="28"/>
        </w:rPr>
        <w:t xml:space="preserve"> м. </w:t>
      </w:r>
      <w:proofErr w:type="spellStart"/>
      <w:r>
        <w:rPr>
          <w:sz w:val="28"/>
          <w:szCs w:val="28"/>
        </w:rPr>
        <w:t>Києва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розроблено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пову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комплексну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програму</w:t>
      </w:r>
      <w:proofErr w:type="spellEnd"/>
      <w:r>
        <w:rPr>
          <w:sz w:val="28"/>
          <w:szCs w:val="28"/>
        </w:rPr>
        <w:t xml:space="preserve"> “</w:t>
      </w:r>
      <w:proofErr w:type="spellStart"/>
      <w:r>
        <w:rPr>
          <w:sz w:val="28"/>
          <w:szCs w:val="28"/>
        </w:rPr>
        <w:t>Актуальні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психологічні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виклики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констру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тивні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засоби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розв’язання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соц</w:t>
      </w:r>
      <w:proofErr w:type="gramEnd"/>
      <w:r>
        <w:rPr>
          <w:sz w:val="28"/>
          <w:szCs w:val="28"/>
        </w:rPr>
        <w:t>іальних</w:t>
      </w:r>
      <w:proofErr w:type="spellEnd"/>
      <w:r>
        <w:rPr>
          <w:sz w:val="28"/>
          <w:szCs w:val="28"/>
        </w:rPr>
        <w:t xml:space="preserve"> проблем, </w:t>
      </w:r>
      <w:proofErr w:type="spellStart"/>
      <w:r>
        <w:rPr>
          <w:sz w:val="28"/>
          <w:szCs w:val="28"/>
        </w:rPr>
        <w:t>пов’язаних</w:t>
      </w:r>
      <w:proofErr w:type="spellEnd"/>
      <w:r>
        <w:rPr>
          <w:sz w:val="28"/>
          <w:szCs w:val="28"/>
        </w:rPr>
        <w:t xml:space="preserve">  з </w:t>
      </w:r>
      <w:proofErr w:type="spellStart"/>
      <w:r>
        <w:rPr>
          <w:sz w:val="28"/>
          <w:szCs w:val="28"/>
        </w:rPr>
        <w:t>наслідками</w:t>
      </w:r>
      <w:proofErr w:type="spellEnd"/>
      <w:r>
        <w:rPr>
          <w:sz w:val="28"/>
          <w:szCs w:val="28"/>
        </w:rPr>
        <w:t xml:space="preserve"> АТО” для </w:t>
      </w:r>
      <w:proofErr w:type="spellStart"/>
      <w:r>
        <w:rPr>
          <w:sz w:val="28"/>
          <w:szCs w:val="28"/>
        </w:rPr>
        <w:t>підвищення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кваліфікації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працівників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управління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освітою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практичних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психологів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соціальних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працівників</w:t>
      </w:r>
      <w:proofErr w:type="spellEnd"/>
      <w:r>
        <w:rPr>
          <w:sz w:val="28"/>
          <w:szCs w:val="28"/>
        </w:rPr>
        <w:t xml:space="preserve">, за </w:t>
      </w:r>
      <w:proofErr w:type="spellStart"/>
      <w:r>
        <w:rPr>
          <w:sz w:val="28"/>
          <w:szCs w:val="28"/>
        </w:rPr>
        <w:t>якою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се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пні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листопаді</w:t>
      </w:r>
      <w:proofErr w:type="spellEnd"/>
      <w:r>
        <w:rPr>
          <w:sz w:val="28"/>
          <w:szCs w:val="28"/>
        </w:rPr>
        <w:t xml:space="preserve"> 2014 р. проведено </w:t>
      </w:r>
      <w:proofErr w:type="spellStart"/>
      <w:r>
        <w:rPr>
          <w:sz w:val="28"/>
          <w:szCs w:val="28"/>
        </w:rPr>
        <w:t>навчання</w:t>
      </w:r>
      <w:proofErr w:type="spell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без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відриву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виробництва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фахівців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району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столиці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. </w:t>
      </w:r>
      <w:r w:rsidR="00514ECE">
        <w:rPr>
          <w:sz w:val="28"/>
          <w:szCs w:val="28"/>
          <w:lang w:val="uk-UA"/>
        </w:rPr>
        <w:t>Ця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може</w:t>
      </w:r>
      <w:proofErr w:type="spellEnd"/>
      <w:r>
        <w:rPr>
          <w:sz w:val="28"/>
          <w:szCs w:val="28"/>
        </w:rPr>
        <w:t xml:space="preserve"> бути рекоме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дована для широкого </w:t>
      </w:r>
      <w:proofErr w:type="spellStart"/>
      <w:r>
        <w:rPr>
          <w:sz w:val="28"/>
          <w:szCs w:val="28"/>
        </w:rPr>
        <w:t>впровадження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регіонах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держави</w:t>
      </w:r>
      <w:proofErr w:type="spellEnd"/>
      <w:r>
        <w:rPr>
          <w:sz w:val="28"/>
          <w:szCs w:val="28"/>
        </w:rPr>
        <w:t>.</w:t>
      </w:r>
    </w:p>
    <w:p w:rsidR="007F1A4D" w:rsidRDefault="00C510AF" w:rsidP="007F1A4D">
      <w:pPr>
        <w:spacing w:line="360" w:lineRule="auto"/>
        <w:ind w:firstLine="709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Другий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консультаційно-терапевтичний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напрям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 Центру </w:t>
      </w:r>
      <w:proofErr w:type="spellStart"/>
      <w:r>
        <w:rPr>
          <w:sz w:val="28"/>
          <w:szCs w:val="28"/>
        </w:rPr>
        <w:t>охоплює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форми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безпосередньо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постраждалими</w:t>
      </w:r>
      <w:proofErr w:type="spellEnd"/>
      <w:r>
        <w:rPr>
          <w:sz w:val="28"/>
          <w:szCs w:val="28"/>
        </w:rPr>
        <w:t xml:space="preserve">. За </w:t>
      </w:r>
      <w:proofErr w:type="spellStart"/>
      <w:r>
        <w:rPr>
          <w:sz w:val="28"/>
          <w:szCs w:val="28"/>
        </w:rPr>
        <w:t>зверненнями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громадян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приміщенні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інституту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щомісячно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надається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близько</w:t>
      </w:r>
      <w:proofErr w:type="spellEnd"/>
      <w:r>
        <w:rPr>
          <w:sz w:val="28"/>
          <w:szCs w:val="28"/>
        </w:rPr>
        <w:t xml:space="preserve"> 50 </w:t>
      </w:r>
      <w:proofErr w:type="spellStart"/>
      <w:r>
        <w:rPr>
          <w:sz w:val="28"/>
          <w:szCs w:val="28"/>
        </w:rPr>
        <w:t>очних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консультацій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проводяться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виїзні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консультації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поранених</w:t>
      </w:r>
      <w:proofErr w:type="spellEnd"/>
      <w:r w:rsidR="00514ECE">
        <w:rPr>
          <w:sz w:val="28"/>
          <w:szCs w:val="28"/>
          <w:lang w:val="uk-UA"/>
        </w:rPr>
        <w:t xml:space="preserve"> та членів ї</w:t>
      </w:r>
      <w:r w:rsidR="00514ECE">
        <w:rPr>
          <w:sz w:val="28"/>
          <w:szCs w:val="28"/>
          <w:lang w:val="uk-UA"/>
        </w:rPr>
        <w:t>х</w:t>
      </w:r>
      <w:r w:rsidR="00514ECE">
        <w:rPr>
          <w:sz w:val="28"/>
          <w:szCs w:val="28"/>
          <w:lang w:val="uk-UA"/>
        </w:rPr>
        <w:t xml:space="preserve">ніх </w:t>
      </w:r>
      <w:proofErr w:type="gramStart"/>
      <w:r w:rsidR="00514ECE">
        <w:rPr>
          <w:sz w:val="28"/>
          <w:szCs w:val="28"/>
          <w:lang w:val="uk-UA"/>
        </w:rPr>
        <w:t>сімей</w:t>
      </w:r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індивідуальна</w:t>
      </w:r>
      <w:proofErr w:type="spellEnd"/>
      <w:r>
        <w:rPr>
          <w:sz w:val="28"/>
          <w:szCs w:val="28"/>
        </w:rPr>
        <w:t xml:space="preserve"> робота з </w:t>
      </w:r>
      <w:proofErr w:type="spellStart"/>
      <w:r>
        <w:rPr>
          <w:sz w:val="28"/>
          <w:szCs w:val="28"/>
        </w:rPr>
        <w:t>переміщеними</w:t>
      </w:r>
      <w:proofErr w:type="spellEnd"/>
      <w:r>
        <w:rPr>
          <w:sz w:val="28"/>
          <w:szCs w:val="28"/>
        </w:rPr>
        <w:t xml:space="preserve"> особами та </w:t>
      </w:r>
      <w:proofErr w:type="spellStart"/>
      <w:r>
        <w:rPr>
          <w:sz w:val="28"/>
          <w:szCs w:val="28"/>
        </w:rPr>
        <w:t>їхніми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дітьми</w:t>
      </w:r>
      <w:proofErr w:type="spellEnd"/>
      <w:r>
        <w:rPr>
          <w:sz w:val="28"/>
          <w:szCs w:val="28"/>
        </w:rPr>
        <w:t>,</w:t>
      </w:r>
      <w:r w:rsidR="00514ECE" w:rsidRPr="00514ECE">
        <w:rPr>
          <w:sz w:val="28"/>
          <w:szCs w:val="28"/>
        </w:rPr>
        <w:t xml:space="preserve"> </w:t>
      </w:r>
      <w:r w:rsidR="00514ECE">
        <w:rPr>
          <w:sz w:val="28"/>
          <w:szCs w:val="28"/>
        </w:rPr>
        <w:lastRenderedPageBreak/>
        <w:t xml:space="preserve">постановки </w:t>
      </w:r>
      <w:proofErr w:type="spellStart"/>
      <w:r w:rsidR="00514ECE">
        <w:rPr>
          <w:sz w:val="28"/>
          <w:szCs w:val="28"/>
        </w:rPr>
        <w:t>плейбек</w:t>
      </w:r>
      <w:proofErr w:type="spellEnd"/>
      <w:r w:rsidR="00514ECE">
        <w:rPr>
          <w:sz w:val="28"/>
          <w:szCs w:val="28"/>
        </w:rPr>
        <w:t xml:space="preserve">-театру для </w:t>
      </w:r>
      <w:proofErr w:type="spellStart"/>
      <w:r w:rsidR="00514ECE">
        <w:rPr>
          <w:sz w:val="28"/>
          <w:szCs w:val="28"/>
        </w:rPr>
        <w:t>біженців</w:t>
      </w:r>
      <w:proofErr w:type="spellEnd"/>
      <w:r w:rsidR="00514ECE">
        <w:rPr>
          <w:sz w:val="28"/>
          <w:szCs w:val="28"/>
          <w:lang w:val="uk-UA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семінари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консультації</w:t>
      </w:r>
      <w:proofErr w:type="spellEnd"/>
      <w:r>
        <w:rPr>
          <w:sz w:val="28"/>
          <w:szCs w:val="28"/>
        </w:rPr>
        <w:t xml:space="preserve"> в шк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</w:t>
      </w:r>
      <w:r w:rsidR="00514ECE">
        <w:rPr>
          <w:sz w:val="28"/>
          <w:szCs w:val="28"/>
        </w:rPr>
        <w:t xml:space="preserve">ах і </w:t>
      </w:r>
      <w:proofErr w:type="spellStart"/>
      <w:r w:rsidR="00514ECE">
        <w:rPr>
          <w:sz w:val="28"/>
          <w:szCs w:val="28"/>
        </w:rPr>
        <w:t>будинках</w:t>
      </w:r>
      <w:proofErr w:type="spellEnd"/>
      <w:r w:rsidR="00514ECE">
        <w:rPr>
          <w:sz w:val="28"/>
          <w:szCs w:val="28"/>
        </w:rPr>
        <w:t xml:space="preserve"> </w:t>
      </w:r>
      <w:proofErr w:type="spellStart"/>
      <w:r w:rsidR="00514ECE">
        <w:rPr>
          <w:sz w:val="28"/>
          <w:szCs w:val="28"/>
        </w:rPr>
        <w:t>дитячої</w:t>
      </w:r>
      <w:proofErr w:type="spellEnd"/>
      <w:r w:rsidR="00514ECE">
        <w:rPr>
          <w:sz w:val="28"/>
          <w:szCs w:val="28"/>
        </w:rPr>
        <w:t xml:space="preserve"> </w:t>
      </w:r>
      <w:proofErr w:type="spellStart"/>
      <w:r w:rsidR="00514ECE">
        <w:rPr>
          <w:sz w:val="28"/>
          <w:szCs w:val="28"/>
        </w:rPr>
        <w:t>творчості</w:t>
      </w:r>
      <w:proofErr w:type="spellEnd"/>
      <w:r w:rsidR="00514ECE">
        <w:rPr>
          <w:sz w:val="28"/>
          <w:szCs w:val="28"/>
          <w:lang w:val="uk-UA"/>
        </w:rPr>
        <w:t xml:space="preserve"> тощо</w:t>
      </w:r>
      <w:r>
        <w:rPr>
          <w:sz w:val="28"/>
          <w:szCs w:val="28"/>
        </w:rPr>
        <w:t xml:space="preserve">. </w:t>
      </w:r>
    </w:p>
    <w:p w:rsidR="00416ACA" w:rsidRPr="007F1A4D" w:rsidRDefault="00C510AF" w:rsidP="00416ACA">
      <w:pPr>
        <w:spacing w:line="360" w:lineRule="auto"/>
        <w:ind w:firstLine="709"/>
        <w:rPr>
          <w:sz w:val="28"/>
          <w:szCs w:val="28"/>
          <w:lang w:val="uk-UA"/>
        </w:rPr>
      </w:pPr>
      <w:r w:rsidRPr="007F1A4D">
        <w:rPr>
          <w:sz w:val="28"/>
          <w:szCs w:val="28"/>
          <w:lang w:val="uk-UA"/>
        </w:rPr>
        <w:t>У межах третього, інформаційно-просвітницького, напряму систем</w:t>
      </w:r>
      <w:r w:rsidRPr="007F1A4D">
        <w:rPr>
          <w:sz w:val="28"/>
          <w:szCs w:val="28"/>
          <w:lang w:val="uk-UA"/>
        </w:rPr>
        <w:t>а</w:t>
      </w:r>
      <w:r w:rsidRPr="007F1A4D">
        <w:rPr>
          <w:sz w:val="28"/>
          <w:szCs w:val="28"/>
          <w:lang w:val="uk-UA"/>
        </w:rPr>
        <w:t>тизується інформ</w:t>
      </w:r>
      <w:r w:rsidRPr="007F1A4D">
        <w:rPr>
          <w:sz w:val="28"/>
          <w:szCs w:val="28"/>
          <w:lang w:val="uk-UA"/>
        </w:rPr>
        <w:t>а</w:t>
      </w:r>
      <w:r w:rsidRPr="007F1A4D">
        <w:rPr>
          <w:sz w:val="28"/>
          <w:szCs w:val="28"/>
          <w:lang w:val="uk-UA"/>
        </w:rPr>
        <w:t>ція про можливості надання допомоги постраждалим, організацію їхнього життя і дозвілля.</w:t>
      </w:r>
      <w:r w:rsidR="0087338C">
        <w:rPr>
          <w:sz w:val="28"/>
          <w:szCs w:val="28"/>
          <w:lang w:val="uk-UA"/>
        </w:rPr>
        <w:t xml:space="preserve"> В</w:t>
      </w:r>
      <w:r w:rsidR="0087338C" w:rsidRPr="007F1A4D">
        <w:rPr>
          <w:sz w:val="28"/>
          <w:szCs w:val="28"/>
          <w:lang w:val="uk-UA"/>
        </w:rPr>
        <w:t>исвітлюється робота Центру в соц</w:t>
      </w:r>
      <w:r w:rsidR="0087338C" w:rsidRPr="007F1A4D">
        <w:rPr>
          <w:sz w:val="28"/>
          <w:szCs w:val="28"/>
          <w:lang w:val="uk-UA"/>
        </w:rPr>
        <w:t>і</w:t>
      </w:r>
      <w:r w:rsidR="0087338C" w:rsidRPr="007F1A4D">
        <w:rPr>
          <w:sz w:val="28"/>
          <w:szCs w:val="28"/>
          <w:lang w:val="uk-UA"/>
        </w:rPr>
        <w:t>альних мережах</w:t>
      </w:r>
      <w:r w:rsidR="0087338C">
        <w:rPr>
          <w:sz w:val="28"/>
          <w:szCs w:val="28"/>
          <w:lang w:val="uk-UA"/>
        </w:rPr>
        <w:t>:</w:t>
      </w:r>
      <w:r w:rsidRPr="007F1A4D">
        <w:rPr>
          <w:sz w:val="28"/>
          <w:szCs w:val="28"/>
          <w:lang w:val="uk-UA"/>
        </w:rPr>
        <w:t xml:space="preserve"> </w:t>
      </w:r>
      <w:r w:rsidR="0087338C">
        <w:rPr>
          <w:sz w:val="28"/>
          <w:szCs w:val="28"/>
          <w:lang w:val="uk-UA"/>
        </w:rPr>
        <w:t>п</w:t>
      </w:r>
      <w:r w:rsidR="00416ACA">
        <w:rPr>
          <w:sz w:val="28"/>
          <w:szCs w:val="28"/>
          <w:lang w:val="uk-UA"/>
        </w:rPr>
        <w:t xml:space="preserve">остійно функціонує дві ресурсні групи в </w:t>
      </w:r>
      <w:proofErr w:type="spellStart"/>
      <w:r w:rsidR="0087338C">
        <w:rPr>
          <w:sz w:val="28"/>
          <w:szCs w:val="28"/>
          <w:lang w:val="uk-UA"/>
        </w:rPr>
        <w:t>Фейсбуці</w:t>
      </w:r>
      <w:proofErr w:type="spellEnd"/>
      <w:r w:rsidR="00416ACA">
        <w:rPr>
          <w:sz w:val="28"/>
          <w:szCs w:val="28"/>
          <w:lang w:val="uk-UA"/>
        </w:rPr>
        <w:t>, заг</w:t>
      </w:r>
      <w:r w:rsidR="00416ACA">
        <w:rPr>
          <w:sz w:val="28"/>
          <w:szCs w:val="28"/>
          <w:lang w:val="uk-UA"/>
        </w:rPr>
        <w:t>а</w:t>
      </w:r>
      <w:r w:rsidR="00416ACA">
        <w:rPr>
          <w:sz w:val="28"/>
          <w:szCs w:val="28"/>
          <w:lang w:val="uk-UA"/>
        </w:rPr>
        <w:t xml:space="preserve">льна кількість  учасників </w:t>
      </w:r>
      <w:r w:rsidR="0087338C">
        <w:rPr>
          <w:sz w:val="28"/>
          <w:szCs w:val="28"/>
          <w:lang w:val="uk-UA"/>
        </w:rPr>
        <w:t xml:space="preserve">цих груп </w:t>
      </w:r>
      <w:r w:rsidR="00416ACA">
        <w:rPr>
          <w:sz w:val="28"/>
          <w:szCs w:val="28"/>
          <w:lang w:val="uk-UA"/>
        </w:rPr>
        <w:t xml:space="preserve">складає </w:t>
      </w:r>
      <w:r w:rsidR="0087338C">
        <w:rPr>
          <w:sz w:val="28"/>
          <w:szCs w:val="28"/>
          <w:lang w:val="uk-UA"/>
        </w:rPr>
        <w:t xml:space="preserve">вже </w:t>
      </w:r>
      <w:r w:rsidR="00416ACA">
        <w:rPr>
          <w:sz w:val="28"/>
          <w:szCs w:val="28"/>
          <w:lang w:val="uk-UA"/>
        </w:rPr>
        <w:t>понад 1000 осіб: Соціал</w:t>
      </w:r>
      <w:r w:rsidR="00416ACA">
        <w:rPr>
          <w:sz w:val="28"/>
          <w:szCs w:val="28"/>
          <w:lang w:val="uk-UA"/>
        </w:rPr>
        <w:t>ь</w:t>
      </w:r>
      <w:r w:rsidR="00416ACA">
        <w:rPr>
          <w:sz w:val="28"/>
          <w:szCs w:val="28"/>
          <w:lang w:val="uk-UA"/>
        </w:rPr>
        <w:t xml:space="preserve">но-психологічний реабілітаційний центр та </w:t>
      </w:r>
      <w:proofErr w:type="spellStart"/>
      <w:r w:rsidR="00416ACA">
        <w:rPr>
          <w:sz w:val="28"/>
          <w:szCs w:val="28"/>
          <w:lang w:val="uk-UA"/>
        </w:rPr>
        <w:t>Информационний</w:t>
      </w:r>
      <w:proofErr w:type="spellEnd"/>
      <w:r w:rsidR="00416ACA">
        <w:rPr>
          <w:sz w:val="28"/>
          <w:szCs w:val="28"/>
          <w:lang w:val="uk-UA"/>
        </w:rPr>
        <w:t xml:space="preserve"> майдан. </w:t>
      </w:r>
      <w:r w:rsidRPr="00416ACA">
        <w:rPr>
          <w:sz w:val="28"/>
          <w:szCs w:val="28"/>
          <w:lang w:val="uk-UA"/>
        </w:rPr>
        <w:t>Пров</w:t>
      </w:r>
      <w:r w:rsidRPr="00416ACA">
        <w:rPr>
          <w:sz w:val="28"/>
          <w:szCs w:val="28"/>
          <w:lang w:val="uk-UA"/>
        </w:rPr>
        <w:t>е</w:t>
      </w:r>
      <w:r w:rsidRPr="00416ACA">
        <w:rPr>
          <w:sz w:val="28"/>
          <w:szCs w:val="28"/>
          <w:lang w:val="uk-UA"/>
        </w:rPr>
        <w:t xml:space="preserve">дено тренінги для </w:t>
      </w:r>
      <w:proofErr w:type="spellStart"/>
      <w:r w:rsidRPr="00416ACA">
        <w:rPr>
          <w:sz w:val="28"/>
          <w:szCs w:val="28"/>
          <w:lang w:val="uk-UA"/>
        </w:rPr>
        <w:t>медіавиробників</w:t>
      </w:r>
      <w:proofErr w:type="spellEnd"/>
      <w:r w:rsidRPr="00416ACA">
        <w:rPr>
          <w:sz w:val="28"/>
          <w:szCs w:val="28"/>
          <w:lang w:val="uk-UA"/>
        </w:rPr>
        <w:t xml:space="preserve"> з профілактики вторинної травматиз</w:t>
      </w:r>
      <w:r w:rsidRPr="00416ACA">
        <w:rPr>
          <w:sz w:val="28"/>
          <w:szCs w:val="28"/>
          <w:lang w:val="uk-UA"/>
        </w:rPr>
        <w:t>а</w:t>
      </w:r>
      <w:r w:rsidRPr="00416ACA">
        <w:rPr>
          <w:sz w:val="28"/>
          <w:szCs w:val="28"/>
          <w:lang w:val="uk-UA"/>
        </w:rPr>
        <w:t xml:space="preserve">ції дітей під час висвітлення воєнних дій. </w:t>
      </w:r>
      <w:r w:rsidR="00416ACA">
        <w:rPr>
          <w:sz w:val="28"/>
          <w:szCs w:val="28"/>
          <w:lang w:val="uk-UA"/>
        </w:rPr>
        <w:t>П</w:t>
      </w:r>
      <w:r w:rsidR="00416ACA" w:rsidRPr="00416ACA">
        <w:rPr>
          <w:sz w:val="28"/>
          <w:szCs w:val="28"/>
          <w:lang w:val="uk-UA"/>
        </w:rPr>
        <w:t>евною мірою переглянуто з</w:t>
      </w:r>
      <w:r w:rsidR="00416ACA" w:rsidRPr="00416ACA">
        <w:rPr>
          <w:sz w:val="28"/>
          <w:szCs w:val="28"/>
          <w:lang w:val="uk-UA"/>
        </w:rPr>
        <w:t>а</w:t>
      </w:r>
      <w:r w:rsidR="00416ACA" w:rsidRPr="00416ACA">
        <w:rPr>
          <w:sz w:val="28"/>
          <w:szCs w:val="28"/>
          <w:lang w:val="uk-UA"/>
        </w:rPr>
        <w:t xml:space="preserve">вдання всеукраїнського </w:t>
      </w:r>
      <w:proofErr w:type="spellStart"/>
      <w:r w:rsidR="00416ACA" w:rsidRPr="00416ACA">
        <w:rPr>
          <w:sz w:val="28"/>
          <w:szCs w:val="28"/>
          <w:lang w:val="uk-UA"/>
        </w:rPr>
        <w:t>медіаосвітнього</w:t>
      </w:r>
      <w:proofErr w:type="spellEnd"/>
      <w:r w:rsidR="00416ACA" w:rsidRPr="00416ACA">
        <w:rPr>
          <w:sz w:val="28"/>
          <w:szCs w:val="28"/>
          <w:lang w:val="uk-UA"/>
        </w:rPr>
        <w:t xml:space="preserve"> експерименту, який здійсн</w:t>
      </w:r>
      <w:r w:rsidR="00416ACA" w:rsidRPr="00416ACA">
        <w:rPr>
          <w:sz w:val="28"/>
          <w:szCs w:val="28"/>
          <w:lang w:val="uk-UA"/>
        </w:rPr>
        <w:t>ю</w:t>
      </w:r>
      <w:r w:rsidR="00416ACA" w:rsidRPr="00416ACA">
        <w:rPr>
          <w:sz w:val="28"/>
          <w:szCs w:val="28"/>
          <w:lang w:val="uk-UA"/>
        </w:rPr>
        <w:t>ється за наказом МОН України (№ 886 від 27 липня 2011 р.). З метою підвище</w:t>
      </w:r>
      <w:r w:rsidR="00416ACA" w:rsidRPr="00416ACA">
        <w:rPr>
          <w:sz w:val="28"/>
          <w:szCs w:val="28"/>
          <w:lang w:val="uk-UA"/>
        </w:rPr>
        <w:t>н</w:t>
      </w:r>
      <w:r w:rsidR="00416ACA" w:rsidRPr="00416ACA">
        <w:rPr>
          <w:sz w:val="28"/>
          <w:szCs w:val="28"/>
          <w:lang w:val="uk-UA"/>
        </w:rPr>
        <w:t>ня його ефекти</w:t>
      </w:r>
      <w:r w:rsidR="00416ACA" w:rsidRPr="00416ACA">
        <w:rPr>
          <w:sz w:val="28"/>
          <w:szCs w:val="28"/>
          <w:lang w:val="uk-UA"/>
        </w:rPr>
        <w:t>в</w:t>
      </w:r>
      <w:r w:rsidR="00416ACA" w:rsidRPr="00416ACA">
        <w:rPr>
          <w:sz w:val="28"/>
          <w:szCs w:val="28"/>
          <w:lang w:val="uk-UA"/>
        </w:rPr>
        <w:t>ності навчальну програму курсу “</w:t>
      </w:r>
      <w:proofErr w:type="spellStart"/>
      <w:r w:rsidR="00416ACA" w:rsidRPr="00416ACA">
        <w:rPr>
          <w:sz w:val="28"/>
          <w:szCs w:val="28"/>
          <w:lang w:val="uk-UA"/>
        </w:rPr>
        <w:t>Медіакультура</w:t>
      </w:r>
      <w:proofErr w:type="spellEnd"/>
      <w:r w:rsidR="00416ACA" w:rsidRPr="00416ACA">
        <w:rPr>
          <w:sz w:val="28"/>
          <w:szCs w:val="28"/>
          <w:lang w:val="uk-UA"/>
        </w:rPr>
        <w:t xml:space="preserve">” для 9–11 класів спрямовано </w:t>
      </w:r>
      <w:r w:rsidR="0087338C">
        <w:rPr>
          <w:sz w:val="28"/>
          <w:szCs w:val="28"/>
          <w:lang w:val="uk-UA"/>
        </w:rPr>
        <w:t xml:space="preserve">не тільки на </w:t>
      </w:r>
      <w:r w:rsidR="00416ACA" w:rsidRPr="00416ACA">
        <w:rPr>
          <w:sz w:val="28"/>
          <w:szCs w:val="28"/>
          <w:lang w:val="uk-UA"/>
        </w:rPr>
        <w:t>зміцнення особистісної готовності прот</w:t>
      </w:r>
      <w:r w:rsidR="00416ACA" w:rsidRPr="00416ACA">
        <w:rPr>
          <w:sz w:val="28"/>
          <w:szCs w:val="28"/>
          <w:lang w:val="uk-UA"/>
        </w:rPr>
        <w:t>и</w:t>
      </w:r>
      <w:r w:rsidR="00416ACA" w:rsidRPr="00416ACA">
        <w:rPr>
          <w:sz w:val="28"/>
          <w:szCs w:val="28"/>
          <w:lang w:val="uk-UA"/>
        </w:rPr>
        <w:t>стояти інформаційній а</w:t>
      </w:r>
      <w:r w:rsidR="00416ACA" w:rsidRPr="00416ACA">
        <w:rPr>
          <w:sz w:val="28"/>
          <w:szCs w:val="28"/>
          <w:lang w:val="uk-UA"/>
        </w:rPr>
        <w:t>г</w:t>
      </w:r>
      <w:r w:rsidR="00416ACA" w:rsidRPr="00416ACA">
        <w:rPr>
          <w:sz w:val="28"/>
          <w:szCs w:val="28"/>
          <w:lang w:val="uk-UA"/>
        </w:rPr>
        <w:t>ресії</w:t>
      </w:r>
      <w:r w:rsidR="0087338C">
        <w:rPr>
          <w:sz w:val="28"/>
          <w:szCs w:val="28"/>
          <w:lang w:val="uk-UA"/>
        </w:rPr>
        <w:t xml:space="preserve">, але й </w:t>
      </w:r>
      <w:r w:rsidR="0087338C" w:rsidRPr="00416ACA">
        <w:rPr>
          <w:sz w:val="28"/>
          <w:szCs w:val="28"/>
          <w:lang w:val="uk-UA"/>
        </w:rPr>
        <w:t>на розвиток патріотизму, розв’язання конфліктів у спі</w:t>
      </w:r>
      <w:r w:rsidR="0087338C" w:rsidRPr="00416ACA">
        <w:rPr>
          <w:sz w:val="28"/>
          <w:szCs w:val="28"/>
          <w:lang w:val="uk-UA"/>
        </w:rPr>
        <w:t>л</w:t>
      </w:r>
      <w:r w:rsidR="0087338C">
        <w:rPr>
          <w:sz w:val="28"/>
          <w:szCs w:val="28"/>
          <w:lang w:val="uk-UA"/>
        </w:rPr>
        <w:t>куванні</w:t>
      </w:r>
      <w:r w:rsidR="00416ACA" w:rsidRPr="00416ACA">
        <w:rPr>
          <w:sz w:val="28"/>
          <w:szCs w:val="28"/>
          <w:lang w:val="uk-UA"/>
        </w:rPr>
        <w:t>.</w:t>
      </w:r>
    </w:p>
    <w:p w:rsidR="00C510AF" w:rsidRDefault="00C510AF" w:rsidP="007F1A4D">
      <w:pPr>
        <w:spacing w:line="360" w:lineRule="auto"/>
        <w:ind w:firstLine="709"/>
        <w:rPr>
          <w:sz w:val="28"/>
          <w:szCs w:val="28"/>
        </w:rPr>
      </w:pPr>
      <w:r w:rsidRPr="00416ACA">
        <w:rPr>
          <w:bCs/>
          <w:sz w:val="28"/>
          <w:szCs w:val="28"/>
          <w:lang w:val="uk-UA"/>
        </w:rPr>
        <w:t>На виконання постанови Президії НАПН України від 18 вересня 2014</w:t>
      </w:r>
      <w:r>
        <w:rPr>
          <w:bCs/>
          <w:sz w:val="28"/>
          <w:szCs w:val="28"/>
        </w:rPr>
        <w:t> </w:t>
      </w:r>
      <w:r w:rsidRPr="00416ACA">
        <w:rPr>
          <w:bCs/>
          <w:sz w:val="28"/>
          <w:szCs w:val="28"/>
          <w:lang w:val="uk-UA"/>
        </w:rPr>
        <w:t>р. № 1-7/7-192 “Про участь НАПН України у відновленні функціон</w:t>
      </w:r>
      <w:r w:rsidRPr="00416ACA">
        <w:rPr>
          <w:bCs/>
          <w:sz w:val="28"/>
          <w:szCs w:val="28"/>
          <w:lang w:val="uk-UA"/>
        </w:rPr>
        <w:t>у</w:t>
      </w:r>
      <w:r w:rsidRPr="00416ACA">
        <w:rPr>
          <w:bCs/>
          <w:sz w:val="28"/>
          <w:szCs w:val="28"/>
          <w:lang w:val="uk-UA"/>
        </w:rPr>
        <w:t xml:space="preserve">вання </w:t>
      </w:r>
      <w:proofErr w:type="spellStart"/>
      <w:r w:rsidRPr="00416ACA">
        <w:rPr>
          <w:bCs/>
          <w:sz w:val="28"/>
          <w:szCs w:val="28"/>
          <w:lang w:val="uk-UA"/>
        </w:rPr>
        <w:t>освітньо-наукової</w:t>
      </w:r>
      <w:proofErr w:type="spellEnd"/>
      <w:r w:rsidRPr="00416ACA">
        <w:rPr>
          <w:bCs/>
          <w:sz w:val="28"/>
          <w:szCs w:val="28"/>
          <w:lang w:val="uk-UA"/>
        </w:rPr>
        <w:t xml:space="preserve"> сфери Донецької та Луганської областей”</w:t>
      </w:r>
      <w:r w:rsidRPr="00416ACA">
        <w:rPr>
          <w:bCs/>
          <w:szCs w:val="28"/>
          <w:lang w:val="uk-UA"/>
        </w:rPr>
        <w:t xml:space="preserve"> </w:t>
      </w:r>
      <w:r w:rsidRPr="00416ACA">
        <w:rPr>
          <w:sz w:val="28"/>
          <w:szCs w:val="28"/>
          <w:lang w:val="uk-UA"/>
        </w:rPr>
        <w:t>започ</w:t>
      </w:r>
      <w:r w:rsidRPr="00416ACA">
        <w:rPr>
          <w:sz w:val="28"/>
          <w:szCs w:val="28"/>
          <w:lang w:val="uk-UA"/>
        </w:rPr>
        <w:t>а</w:t>
      </w:r>
      <w:r w:rsidRPr="00416ACA">
        <w:rPr>
          <w:sz w:val="28"/>
          <w:szCs w:val="28"/>
          <w:lang w:val="uk-UA"/>
        </w:rPr>
        <w:t xml:space="preserve">тковано моніторинг громадської думки і суспільних настроїв суб’єктів освітнього процесу на звільнених територіях Донбасу. </w:t>
      </w:r>
      <w:r>
        <w:rPr>
          <w:sz w:val="28"/>
          <w:szCs w:val="28"/>
        </w:rPr>
        <w:t xml:space="preserve">У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рамках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наприкінці</w:t>
      </w:r>
      <w:proofErr w:type="spellEnd"/>
      <w:r>
        <w:rPr>
          <w:sz w:val="28"/>
          <w:szCs w:val="28"/>
        </w:rPr>
        <w:t xml:space="preserve"> 2014 р. методом </w:t>
      </w:r>
      <w:proofErr w:type="spellStart"/>
      <w:r>
        <w:rPr>
          <w:sz w:val="28"/>
          <w:szCs w:val="28"/>
        </w:rPr>
        <w:t>інтерв’ювання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опитано</w:t>
      </w:r>
      <w:proofErr w:type="spellEnd"/>
      <w:r>
        <w:rPr>
          <w:sz w:val="28"/>
          <w:szCs w:val="28"/>
        </w:rPr>
        <w:t xml:space="preserve"> 410 </w:t>
      </w:r>
      <w:proofErr w:type="spellStart"/>
      <w:r>
        <w:rPr>
          <w:sz w:val="28"/>
          <w:szCs w:val="28"/>
        </w:rPr>
        <w:t>працівників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і 694 </w:t>
      </w:r>
      <w:proofErr w:type="spellStart"/>
      <w:r>
        <w:rPr>
          <w:sz w:val="28"/>
          <w:szCs w:val="28"/>
        </w:rPr>
        <w:t>учні</w:t>
      </w:r>
      <w:proofErr w:type="spellEnd"/>
      <w:r>
        <w:rPr>
          <w:sz w:val="28"/>
          <w:szCs w:val="28"/>
        </w:rPr>
        <w:t xml:space="preserve"> 10 – 11 </w:t>
      </w:r>
      <w:proofErr w:type="spellStart"/>
      <w:r>
        <w:rPr>
          <w:sz w:val="28"/>
          <w:szCs w:val="28"/>
        </w:rPr>
        <w:t>класів</w:t>
      </w:r>
      <w:proofErr w:type="spellEnd"/>
      <w:r>
        <w:rPr>
          <w:sz w:val="28"/>
          <w:szCs w:val="28"/>
        </w:rPr>
        <w:t xml:space="preserve"> ЗНЗ (</w:t>
      </w:r>
      <w:proofErr w:type="spellStart"/>
      <w:r>
        <w:rPr>
          <w:sz w:val="28"/>
          <w:szCs w:val="28"/>
        </w:rPr>
        <w:t>інформацію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результати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опитування</w:t>
      </w:r>
      <w:proofErr w:type="spellEnd"/>
      <w:r>
        <w:rPr>
          <w:sz w:val="28"/>
          <w:szCs w:val="28"/>
        </w:rPr>
        <w:t xml:space="preserve">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дано до МОН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>).</w:t>
      </w:r>
    </w:p>
    <w:p w:rsidR="00C510AF" w:rsidRDefault="00C510AF" w:rsidP="007F1A4D">
      <w:pPr>
        <w:spacing w:line="360" w:lineRule="auto"/>
        <w:ind w:firstLine="709"/>
        <w:rPr>
          <w:sz w:val="28"/>
          <w:szCs w:val="28"/>
        </w:rPr>
      </w:pPr>
      <w:proofErr w:type="spellStart"/>
      <w:r>
        <w:rPr>
          <w:sz w:val="28"/>
          <w:szCs w:val="28"/>
        </w:rPr>
        <w:t>Отримані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вказують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високий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ступінь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соц</w:t>
      </w:r>
      <w:proofErr w:type="gramEnd"/>
      <w:r>
        <w:rPr>
          <w:sz w:val="28"/>
          <w:szCs w:val="28"/>
        </w:rPr>
        <w:t>іально-психологічної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дезадаптованості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опитаних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наявність</w:t>
      </w:r>
      <w:proofErr w:type="spellEnd"/>
      <w:r>
        <w:rPr>
          <w:sz w:val="28"/>
          <w:szCs w:val="28"/>
        </w:rPr>
        <w:t xml:space="preserve"> у них </w:t>
      </w:r>
      <w:proofErr w:type="spellStart"/>
      <w:r>
        <w:rPr>
          <w:sz w:val="28"/>
          <w:szCs w:val="28"/>
        </w:rPr>
        <w:t>ознак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посттравматичних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розладів</w:t>
      </w:r>
      <w:proofErr w:type="spellEnd"/>
      <w:r>
        <w:rPr>
          <w:sz w:val="28"/>
          <w:szCs w:val="28"/>
        </w:rPr>
        <w:t xml:space="preserve">. </w:t>
      </w:r>
      <w:r w:rsidR="00CF4714">
        <w:rPr>
          <w:sz w:val="28"/>
          <w:szCs w:val="28"/>
          <w:lang w:val="uk-UA"/>
        </w:rPr>
        <w:t>Н</w:t>
      </w:r>
      <w:r>
        <w:rPr>
          <w:sz w:val="28"/>
          <w:szCs w:val="28"/>
        </w:rPr>
        <w:t xml:space="preserve">а думку </w:t>
      </w:r>
      <w:proofErr w:type="spellStart"/>
      <w:r>
        <w:rPr>
          <w:sz w:val="28"/>
          <w:szCs w:val="28"/>
        </w:rPr>
        <w:t>більшості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педагогів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психоемоційний</w:t>
      </w:r>
      <w:proofErr w:type="spellEnd"/>
      <w:r>
        <w:rPr>
          <w:sz w:val="28"/>
          <w:szCs w:val="28"/>
        </w:rPr>
        <w:t xml:space="preserve"> стан </w:t>
      </w:r>
      <w:proofErr w:type="spellStart"/>
      <w:r>
        <w:rPr>
          <w:sz w:val="28"/>
          <w:szCs w:val="28"/>
        </w:rPr>
        <w:t>учнів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змінюється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краще</w:t>
      </w:r>
      <w:proofErr w:type="spellEnd"/>
      <w:r>
        <w:rPr>
          <w:sz w:val="28"/>
          <w:szCs w:val="28"/>
        </w:rPr>
        <w:t xml:space="preserve"> (35 %)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й </w:t>
      </w:r>
      <w:proofErr w:type="spellStart"/>
      <w:r>
        <w:rPr>
          <w:sz w:val="28"/>
          <w:szCs w:val="28"/>
        </w:rPr>
        <w:t>погіршується</w:t>
      </w:r>
      <w:proofErr w:type="spellEnd"/>
      <w:r>
        <w:rPr>
          <w:sz w:val="28"/>
          <w:szCs w:val="28"/>
        </w:rPr>
        <w:t xml:space="preserve"> (30 %). </w:t>
      </w:r>
      <w:proofErr w:type="spellStart"/>
      <w:r>
        <w:rPr>
          <w:sz w:val="28"/>
          <w:szCs w:val="28"/>
        </w:rPr>
        <w:t>Украй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негативні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соц</w:t>
      </w:r>
      <w:proofErr w:type="gramEnd"/>
      <w:r>
        <w:rPr>
          <w:sz w:val="28"/>
          <w:szCs w:val="28"/>
        </w:rPr>
        <w:t>іальні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наслідки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також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тенденція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примирення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част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опитаних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ситуації</w:t>
      </w:r>
      <w:proofErr w:type="spellEnd"/>
      <w:r>
        <w:rPr>
          <w:sz w:val="28"/>
          <w:szCs w:val="28"/>
        </w:rPr>
        <w:t xml:space="preserve">, яка </w:t>
      </w:r>
      <w:proofErr w:type="spellStart"/>
      <w:r>
        <w:rPr>
          <w:sz w:val="28"/>
          <w:szCs w:val="28"/>
        </w:rPr>
        <w:t>склалась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регіоні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учні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здатні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добре </w:t>
      </w:r>
      <w:proofErr w:type="spellStart"/>
      <w:r>
        <w:rPr>
          <w:sz w:val="28"/>
          <w:szCs w:val="28"/>
        </w:rPr>
        <w:t>вчитися</w:t>
      </w:r>
      <w:proofErr w:type="spellEnd"/>
      <w:r>
        <w:rPr>
          <w:sz w:val="28"/>
          <w:szCs w:val="28"/>
        </w:rPr>
        <w:t xml:space="preserve">. </w:t>
      </w:r>
      <w:r w:rsidR="00CF4714">
        <w:rPr>
          <w:sz w:val="28"/>
          <w:szCs w:val="28"/>
          <w:lang w:val="uk-UA"/>
        </w:rPr>
        <w:t>П</w:t>
      </w:r>
      <w:proofErr w:type="spellStart"/>
      <w:r>
        <w:rPr>
          <w:sz w:val="28"/>
          <w:szCs w:val="28"/>
        </w:rPr>
        <w:t>сихоемоційний</w:t>
      </w:r>
      <w:proofErr w:type="spellEnd"/>
      <w:r>
        <w:rPr>
          <w:sz w:val="28"/>
          <w:szCs w:val="28"/>
        </w:rPr>
        <w:t xml:space="preserve"> стан самих </w:t>
      </w:r>
      <w:proofErr w:type="spellStart"/>
      <w:r>
        <w:rPr>
          <w:sz w:val="28"/>
          <w:szCs w:val="28"/>
        </w:rPr>
        <w:t>педагогів</w:t>
      </w:r>
      <w:proofErr w:type="spellEnd"/>
      <w:r w:rsidR="00CF4714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засвідчує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нагальну</w:t>
      </w:r>
      <w:proofErr w:type="spellEnd"/>
      <w:r>
        <w:rPr>
          <w:sz w:val="28"/>
          <w:szCs w:val="28"/>
        </w:rPr>
        <w:t xml:space="preserve">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требу </w:t>
      </w:r>
      <w:proofErr w:type="spellStart"/>
      <w:r>
        <w:rPr>
          <w:sz w:val="28"/>
          <w:szCs w:val="28"/>
        </w:rPr>
        <w:t>посилення</w:t>
      </w:r>
      <w:proofErr w:type="spellEnd"/>
      <w:r>
        <w:rPr>
          <w:sz w:val="28"/>
          <w:szCs w:val="28"/>
        </w:rPr>
        <w:t xml:space="preserve"> як </w:t>
      </w:r>
      <w:proofErr w:type="spellStart"/>
      <w:r>
        <w:rPr>
          <w:sz w:val="28"/>
          <w:szCs w:val="28"/>
        </w:rPr>
        <w:t>методичної</w:t>
      </w:r>
      <w:proofErr w:type="spellEnd"/>
      <w:r>
        <w:rPr>
          <w:sz w:val="28"/>
          <w:szCs w:val="28"/>
        </w:rPr>
        <w:t xml:space="preserve">, так і </w:t>
      </w:r>
      <w:proofErr w:type="spellStart"/>
      <w:r>
        <w:rPr>
          <w:sz w:val="28"/>
          <w:szCs w:val="28"/>
        </w:rPr>
        <w:t>психологічної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освітянам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Донбасу</w:t>
      </w:r>
      <w:proofErr w:type="spellEnd"/>
      <w:r>
        <w:rPr>
          <w:sz w:val="28"/>
          <w:szCs w:val="28"/>
        </w:rPr>
        <w:t>.</w:t>
      </w:r>
    </w:p>
    <w:p w:rsidR="00416ACA" w:rsidRPr="00416ACA" w:rsidRDefault="00733DAB" w:rsidP="007F1A4D">
      <w:pPr>
        <w:spacing w:line="360" w:lineRule="auto"/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proofErr w:type="spellStart"/>
      <w:r w:rsidR="00C510AF">
        <w:rPr>
          <w:sz w:val="28"/>
          <w:szCs w:val="28"/>
        </w:rPr>
        <w:t>освід</w:t>
      </w:r>
      <w:proofErr w:type="spellEnd"/>
      <w:r w:rsidR="00C510AF">
        <w:rPr>
          <w:sz w:val="28"/>
          <w:szCs w:val="28"/>
        </w:rPr>
        <w:t xml:space="preserve"> </w:t>
      </w:r>
      <w:proofErr w:type="spellStart"/>
      <w:r w:rsidR="00C510AF">
        <w:rPr>
          <w:sz w:val="28"/>
          <w:szCs w:val="28"/>
        </w:rPr>
        <w:t>надання</w:t>
      </w:r>
      <w:proofErr w:type="spellEnd"/>
      <w:r w:rsidR="00C510AF">
        <w:rPr>
          <w:sz w:val="28"/>
          <w:szCs w:val="28"/>
        </w:rPr>
        <w:t xml:space="preserve"> </w:t>
      </w:r>
      <w:proofErr w:type="spellStart"/>
      <w:r w:rsidR="00C510AF">
        <w:rPr>
          <w:sz w:val="28"/>
          <w:szCs w:val="28"/>
        </w:rPr>
        <w:t>такої</w:t>
      </w:r>
      <w:proofErr w:type="spellEnd"/>
      <w:r w:rsidR="00C510AF">
        <w:rPr>
          <w:sz w:val="28"/>
          <w:szCs w:val="28"/>
        </w:rPr>
        <w:t xml:space="preserve"> </w:t>
      </w:r>
      <w:proofErr w:type="spellStart"/>
      <w:r w:rsidR="00C510AF">
        <w:rPr>
          <w:sz w:val="28"/>
          <w:szCs w:val="28"/>
        </w:rPr>
        <w:t>допомоги</w:t>
      </w:r>
      <w:proofErr w:type="spellEnd"/>
      <w:r w:rsidR="00C510AF">
        <w:rPr>
          <w:sz w:val="28"/>
          <w:szCs w:val="28"/>
        </w:rPr>
        <w:t xml:space="preserve"> </w:t>
      </w:r>
      <w:proofErr w:type="spellStart"/>
      <w:r w:rsidR="00C510AF">
        <w:rPr>
          <w:sz w:val="28"/>
          <w:szCs w:val="28"/>
        </w:rPr>
        <w:t>нагромаджено</w:t>
      </w:r>
      <w:proofErr w:type="spellEnd"/>
      <w:r w:rsidR="00C510AF">
        <w:rPr>
          <w:sz w:val="28"/>
          <w:szCs w:val="28"/>
        </w:rPr>
        <w:t xml:space="preserve"> </w:t>
      </w:r>
      <w:proofErr w:type="spellStart"/>
      <w:r w:rsidR="00C510AF">
        <w:rPr>
          <w:sz w:val="28"/>
          <w:szCs w:val="28"/>
        </w:rPr>
        <w:t>виїзними</w:t>
      </w:r>
      <w:proofErr w:type="spellEnd"/>
      <w:r w:rsidR="00C510AF">
        <w:rPr>
          <w:sz w:val="28"/>
          <w:szCs w:val="28"/>
        </w:rPr>
        <w:t xml:space="preserve"> бригадами </w:t>
      </w:r>
      <w:proofErr w:type="spellStart"/>
      <w:r w:rsidR="00C510AF">
        <w:rPr>
          <w:sz w:val="28"/>
          <w:szCs w:val="28"/>
        </w:rPr>
        <w:t>науковців</w:t>
      </w:r>
      <w:proofErr w:type="spellEnd"/>
      <w:r w:rsidR="00C510AF">
        <w:rPr>
          <w:sz w:val="28"/>
          <w:szCs w:val="28"/>
        </w:rPr>
        <w:t xml:space="preserve"> І</w:t>
      </w:r>
      <w:proofErr w:type="spellStart"/>
      <w:r w:rsidR="00CF4714">
        <w:rPr>
          <w:sz w:val="28"/>
          <w:szCs w:val="28"/>
          <w:lang w:val="uk-UA"/>
        </w:rPr>
        <w:t>нституту</w:t>
      </w:r>
      <w:proofErr w:type="spellEnd"/>
      <w:r w:rsidR="00C510AF">
        <w:rPr>
          <w:sz w:val="28"/>
          <w:szCs w:val="28"/>
        </w:rPr>
        <w:t xml:space="preserve">. </w:t>
      </w:r>
      <w:r w:rsidR="00CF4714">
        <w:rPr>
          <w:sz w:val="28"/>
          <w:szCs w:val="28"/>
          <w:lang w:val="uk-UA"/>
        </w:rPr>
        <w:t>Р</w:t>
      </w:r>
      <w:proofErr w:type="spellStart"/>
      <w:r w:rsidR="00C510AF">
        <w:rPr>
          <w:sz w:val="28"/>
          <w:szCs w:val="28"/>
        </w:rPr>
        <w:t>озроблено</w:t>
      </w:r>
      <w:proofErr w:type="spellEnd"/>
      <w:r w:rsidR="00C510AF">
        <w:rPr>
          <w:sz w:val="28"/>
          <w:szCs w:val="28"/>
        </w:rPr>
        <w:t xml:space="preserve"> </w:t>
      </w:r>
      <w:proofErr w:type="spellStart"/>
      <w:r w:rsidR="00C510AF">
        <w:rPr>
          <w:sz w:val="28"/>
          <w:szCs w:val="28"/>
        </w:rPr>
        <w:t>спеціальні</w:t>
      </w:r>
      <w:proofErr w:type="spellEnd"/>
      <w:r w:rsidR="00C510AF">
        <w:rPr>
          <w:sz w:val="28"/>
          <w:szCs w:val="28"/>
        </w:rPr>
        <w:t xml:space="preserve"> </w:t>
      </w:r>
      <w:proofErr w:type="spellStart"/>
      <w:r w:rsidR="00C510AF">
        <w:rPr>
          <w:sz w:val="28"/>
          <w:szCs w:val="28"/>
        </w:rPr>
        <w:t>короткотермінові</w:t>
      </w:r>
      <w:proofErr w:type="spellEnd"/>
      <w:r w:rsidR="00C510AF">
        <w:rPr>
          <w:sz w:val="28"/>
          <w:szCs w:val="28"/>
        </w:rPr>
        <w:t xml:space="preserve"> </w:t>
      </w:r>
      <w:proofErr w:type="spellStart"/>
      <w:r w:rsidR="00C510AF">
        <w:rPr>
          <w:sz w:val="28"/>
          <w:szCs w:val="28"/>
        </w:rPr>
        <w:t>пр</w:t>
      </w:r>
      <w:r w:rsidR="00C510AF">
        <w:rPr>
          <w:sz w:val="28"/>
          <w:szCs w:val="28"/>
        </w:rPr>
        <w:t>о</w:t>
      </w:r>
      <w:r w:rsidR="00C510AF">
        <w:rPr>
          <w:sz w:val="28"/>
          <w:szCs w:val="28"/>
        </w:rPr>
        <w:t>грами</w:t>
      </w:r>
      <w:proofErr w:type="spellEnd"/>
      <w:r w:rsidR="00C510AF">
        <w:rPr>
          <w:sz w:val="28"/>
          <w:szCs w:val="28"/>
        </w:rPr>
        <w:t xml:space="preserve"> </w:t>
      </w:r>
      <w:proofErr w:type="spellStart"/>
      <w:r w:rsidR="00C510AF">
        <w:rPr>
          <w:sz w:val="28"/>
          <w:szCs w:val="28"/>
        </w:rPr>
        <w:t>інтенсивного</w:t>
      </w:r>
      <w:proofErr w:type="spellEnd"/>
      <w:r w:rsidR="00C510AF">
        <w:rPr>
          <w:sz w:val="28"/>
          <w:szCs w:val="28"/>
        </w:rPr>
        <w:t xml:space="preserve"> </w:t>
      </w:r>
      <w:proofErr w:type="spellStart"/>
      <w:r w:rsidR="00C510AF">
        <w:rPr>
          <w:sz w:val="28"/>
          <w:szCs w:val="28"/>
        </w:rPr>
        <w:t>навчання</w:t>
      </w:r>
      <w:proofErr w:type="spellEnd"/>
      <w:r w:rsidR="00C510AF">
        <w:rPr>
          <w:sz w:val="28"/>
          <w:szCs w:val="28"/>
        </w:rPr>
        <w:t xml:space="preserve"> і на </w:t>
      </w:r>
      <w:proofErr w:type="spellStart"/>
      <w:r w:rsidR="00C510AF">
        <w:rPr>
          <w:sz w:val="28"/>
          <w:szCs w:val="28"/>
        </w:rPr>
        <w:t>їх</w:t>
      </w:r>
      <w:proofErr w:type="spellEnd"/>
      <w:r w:rsidR="00C510AF">
        <w:rPr>
          <w:sz w:val="28"/>
          <w:szCs w:val="28"/>
        </w:rPr>
        <w:t xml:space="preserve"> </w:t>
      </w:r>
      <w:proofErr w:type="spellStart"/>
      <w:r w:rsidR="00C510AF">
        <w:rPr>
          <w:sz w:val="28"/>
          <w:szCs w:val="28"/>
        </w:rPr>
        <w:t>основі</w:t>
      </w:r>
      <w:proofErr w:type="spellEnd"/>
      <w:r w:rsidR="00C510AF">
        <w:rPr>
          <w:sz w:val="28"/>
          <w:szCs w:val="28"/>
        </w:rPr>
        <w:t xml:space="preserve"> </w:t>
      </w:r>
      <w:proofErr w:type="spellStart"/>
      <w:r w:rsidR="00C510AF">
        <w:rPr>
          <w:sz w:val="28"/>
          <w:szCs w:val="28"/>
        </w:rPr>
        <w:t>здійснено</w:t>
      </w:r>
      <w:proofErr w:type="spellEnd"/>
      <w:r w:rsidR="00C510AF">
        <w:rPr>
          <w:sz w:val="28"/>
          <w:szCs w:val="28"/>
        </w:rPr>
        <w:t xml:space="preserve"> низку </w:t>
      </w:r>
      <w:proofErr w:type="spellStart"/>
      <w:r w:rsidR="00C510AF">
        <w:rPr>
          <w:sz w:val="28"/>
          <w:szCs w:val="28"/>
        </w:rPr>
        <w:t>заходів</w:t>
      </w:r>
      <w:proofErr w:type="spellEnd"/>
      <w:r w:rsidR="00C510AF">
        <w:rPr>
          <w:sz w:val="28"/>
          <w:szCs w:val="28"/>
        </w:rPr>
        <w:t xml:space="preserve"> для </w:t>
      </w:r>
      <w:proofErr w:type="spellStart"/>
      <w:r w:rsidR="00C510AF">
        <w:rPr>
          <w:sz w:val="28"/>
          <w:szCs w:val="28"/>
        </w:rPr>
        <w:t>шкільних</w:t>
      </w:r>
      <w:proofErr w:type="spellEnd"/>
      <w:r w:rsidR="00C510AF">
        <w:rPr>
          <w:sz w:val="28"/>
          <w:szCs w:val="28"/>
        </w:rPr>
        <w:t xml:space="preserve"> </w:t>
      </w:r>
      <w:proofErr w:type="spellStart"/>
      <w:r w:rsidR="00C510AF">
        <w:rPr>
          <w:sz w:val="28"/>
          <w:szCs w:val="28"/>
        </w:rPr>
        <w:t>психологів</w:t>
      </w:r>
      <w:proofErr w:type="spellEnd"/>
      <w:r w:rsidR="00C510AF">
        <w:rPr>
          <w:sz w:val="28"/>
          <w:szCs w:val="28"/>
        </w:rPr>
        <w:t xml:space="preserve"> та </w:t>
      </w:r>
      <w:proofErr w:type="spellStart"/>
      <w:r w:rsidR="00C510AF">
        <w:rPr>
          <w:sz w:val="28"/>
          <w:szCs w:val="28"/>
        </w:rPr>
        <w:t>педагогів</w:t>
      </w:r>
      <w:proofErr w:type="spellEnd"/>
      <w:r w:rsidR="00C510AF">
        <w:rPr>
          <w:sz w:val="28"/>
          <w:szCs w:val="28"/>
        </w:rPr>
        <w:t xml:space="preserve"> </w:t>
      </w:r>
      <w:proofErr w:type="spellStart"/>
      <w:r w:rsidR="00C510AF">
        <w:rPr>
          <w:sz w:val="28"/>
          <w:szCs w:val="28"/>
        </w:rPr>
        <w:t>звільнених</w:t>
      </w:r>
      <w:proofErr w:type="spellEnd"/>
      <w:r w:rsidR="00C510AF">
        <w:rPr>
          <w:sz w:val="28"/>
          <w:szCs w:val="28"/>
        </w:rPr>
        <w:t xml:space="preserve"> </w:t>
      </w:r>
      <w:proofErr w:type="spellStart"/>
      <w:r w:rsidR="00C510AF">
        <w:rPr>
          <w:sz w:val="28"/>
          <w:szCs w:val="28"/>
        </w:rPr>
        <w:t>територій</w:t>
      </w:r>
      <w:proofErr w:type="spellEnd"/>
      <w:r w:rsidR="00C510AF">
        <w:rPr>
          <w:sz w:val="28"/>
          <w:szCs w:val="28"/>
        </w:rPr>
        <w:t xml:space="preserve">. Так, </w:t>
      </w:r>
      <w:proofErr w:type="spellStart"/>
      <w:r w:rsidR="00C510AF">
        <w:rPr>
          <w:sz w:val="28"/>
          <w:szCs w:val="28"/>
        </w:rPr>
        <w:t>спільно</w:t>
      </w:r>
      <w:proofErr w:type="spellEnd"/>
      <w:r w:rsidR="00C510AF">
        <w:rPr>
          <w:sz w:val="28"/>
          <w:szCs w:val="28"/>
        </w:rPr>
        <w:t xml:space="preserve"> з </w:t>
      </w:r>
      <w:proofErr w:type="spellStart"/>
      <w:r w:rsidR="00C510AF">
        <w:rPr>
          <w:sz w:val="28"/>
          <w:szCs w:val="28"/>
        </w:rPr>
        <w:t>Л</w:t>
      </w:r>
      <w:r w:rsidR="00C510AF">
        <w:rPr>
          <w:sz w:val="28"/>
          <w:szCs w:val="28"/>
        </w:rPr>
        <w:t>у</w:t>
      </w:r>
      <w:r w:rsidR="00C510AF">
        <w:rPr>
          <w:sz w:val="28"/>
          <w:szCs w:val="28"/>
        </w:rPr>
        <w:t>ганським</w:t>
      </w:r>
      <w:proofErr w:type="spellEnd"/>
      <w:r w:rsidR="00C510AF">
        <w:rPr>
          <w:sz w:val="28"/>
          <w:szCs w:val="28"/>
        </w:rPr>
        <w:t xml:space="preserve"> </w:t>
      </w:r>
      <w:proofErr w:type="spellStart"/>
      <w:r w:rsidR="00C510AF">
        <w:rPr>
          <w:sz w:val="28"/>
          <w:szCs w:val="28"/>
        </w:rPr>
        <w:t>обласним</w:t>
      </w:r>
      <w:proofErr w:type="spellEnd"/>
      <w:r w:rsidR="00C510AF">
        <w:rPr>
          <w:sz w:val="28"/>
          <w:szCs w:val="28"/>
        </w:rPr>
        <w:t xml:space="preserve"> ІППО, </w:t>
      </w:r>
      <w:proofErr w:type="spellStart"/>
      <w:r w:rsidR="00C510AF">
        <w:rPr>
          <w:sz w:val="28"/>
          <w:szCs w:val="28"/>
        </w:rPr>
        <w:t>переміщеним</w:t>
      </w:r>
      <w:proofErr w:type="spellEnd"/>
      <w:r w:rsidR="00C510AF">
        <w:rPr>
          <w:sz w:val="28"/>
          <w:szCs w:val="28"/>
        </w:rPr>
        <w:t xml:space="preserve"> </w:t>
      </w:r>
      <w:proofErr w:type="spellStart"/>
      <w:r w:rsidR="00C510AF">
        <w:rPr>
          <w:sz w:val="28"/>
          <w:szCs w:val="28"/>
        </w:rPr>
        <w:t>нині</w:t>
      </w:r>
      <w:proofErr w:type="spellEnd"/>
      <w:r w:rsidR="00C510AF">
        <w:rPr>
          <w:sz w:val="28"/>
          <w:szCs w:val="28"/>
        </w:rPr>
        <w:t xml:space="preserve"> до м. </w:t>
      </w:r>
      <w:proofErr w:type="spellStart"/>
      <w:r w:rsidR="00C510AF">
        <w:rPr>
          <w:sz w:val="28"/>
          <w:szCs w:val="28"/>
        </w:rPr>
        <w:t>Сєверодонецька</w:t>
      </w:r>
      <w:proofErr w:type="spellEnd"/>
      <w:r w:rsidR="00C510AF">
        <w:rPr>
          <w:sz w:val="28"/>
          <w:szCs w:val="28"/>
        </w:rPr>
        <w:t>, 21 л</w:t>
      </w:r>
      <w:r w:rsidR="00C510AF">
        <w:rPr>
          <w:sz w:val="28"/>
          <w:szCs w:val="28"/>
        </w:rPr>
        <w:t>и</w:t>
      </w:r>
      <w:r w:rsidR="00C510AF">
        <w:rPr>
          <w:sz w:val="28"/>
          <w:szCs w:val="28"/>
        </w:rPr>
        <w:t xml:space="preserve">стопада </w:t>
      </w:r>
      <w:proofErr w:type="spellStart"/>
      <w:r w:rsidR="00C510AF">
        <w:rPr>
          <w:sz w:val="28"/>
          <w:szCs w:val="28"/>
        </w:rPr>
        <w:t>минулого</w:t>
      </w:r>
      <w:proofErr w:type="spellEnd"/>
      <w:r w:rsidR="00C510AF">
        <w:rPr>
          <w:sz w:val="28"/>
          <w:szCs w:val="28"/>
        </w:rPr>
        <w:t xml:space="preserve"> року проведено першу </w:t>
      </w:r>
      <w:proofErr w:type="spellStart"/>
      <w:r w:rsidR="00C510AF">
        <w:rPr>
          <w:sz w:val="28"/>
          <w:szCs w:val="28"/>
        </w:rPr>
        <w:t>обласну</w:t>
      </w:r>
      <w:proofErr w:type="spellEnd"/>
      <w:r w:rsidR="00C510AF">
        <w:rPr>
          <w:sz w:val="28"/>
          <w:szCs w:val="28"/>
        </w:rPr>
        <w:t xml:space="preserve"> </w:t>
      </w:r>
      <w:proofErr w:type="spellStart"/>
      <w:r w:rsidR="00C510AF">
        <w:rPr>
          <w:sz w:val="28"/>
          <w:szCs w:val="28"/>
        </w:rPr>
        <w:t>науково-практичну</w:t>
      </w:r>
      <w:proofErr w:type="spellEnd"/>
      <w:r w:rsidR="00C510AF">
        <w:rPr>
          <w:sz w:val="28"/>
          <w:szCs w:val="28"/>
        </w:rPr>
        <w:t xml:space="preserve"> </w:t>
      </w:r>
      <w:proofErr w:type="spellStart"/>
      <w:r w:rsidR="00C510AF">
        <w:rPr>
          <w:sz w:val="28"/>
          <w:szCs w:val="28"/>
        </w:rPr>
        <w:t>ко</w:t>
      </w:r>
      <w:r w:rsidR="00C510AF">
        <w:rPr>
          <w:sz w:val="28"/>
          <w:szCs w:val="28"/>
        </w:rPr>
        <w:t>н</w:t>
      </w:r>
      <w:r w:rsidR="00C510AF">
        <w:rPr>
          <w:sz w:val="28"/>
          <w:szCs w:val="28"/>
        </w:rPr>
        <w:t>ференцію</w:t>
      </w:r>
      <w:proofErr w:type="spellEnd"/>
      <w:r w:rsidR="00C510AF">
        <w:rPr>
          <w:sz w:val="28"/>
          <w:szCs w:val="28"/>
        </w:rPr>
        <w:t xml:space="preserve"> “</w:t>
      </w:r>
      <w:proofErr w:type="spellStart"/>
      <w:r w:rsidR="00C510AF">
        <w:rPr>
          <w:sz w:val="28"/>
          <w:szCs w:val="28"/>
        </w:rPr>
        <w:t>Психологічна</w:t>
      </w:r>
      <w:proofErr w:type="spellEnd"/>
      <w:r w:rsidR="00C510AF">
        <w:rPr>
          <w:sz w:val="28"/>
          <w:szCs w:val="28"/>
        </w:rPr>
        <w:t xml:space="preserve"> </w:t>
      </w:r>
      <w:proofErr w:type="spellStart"/>
      <w:proofErr w:type="gramStart"/>
      <w:r w:rsidR="00C510AF">
        <w:rPr>
          <w:sz w:val="28"/>
          <w:szCs w:val="28"/>
        </w:rPr>
        <w:t>п</w:t>
      </w:r>
      <w:proofErr w:type="gramEnd"/>
      <w:r w:rsidR="00C510AF">
        <w:rPr>
          <w:sz w:val="28"/>
          <w:szCs w:val="28"/>
        </w:rPr>
        <w:t>ідтримка</w:t>
      </w:r>
      <w:proofErr w:type="spellEnd"/>
      <w:r w:rsidR="00C510AF">
        <w:rPr>
          <w:sz w:val="28"/>
          <w:szCs w:val="28"/>
        </w:rPr>
        <w:t xml:space="preserve"> </w:t>
      </w:r>
      <w:proofErr w:type="spellStart"/>
      <w:r w:rsidR="00C510AF">
        <w:rPr>
          <w:sz w:val="28"/>
          <w:szCs w:val="28"/>
        </w:rPr>
        <w:t>учасників</w:t>
      </w:r>
      <w:proofErr w:type="spellEnd"/>
      <w:r w:rsidR="00C510AF">
        <w:rPr>
          <w:sz w:val="28"/>
          <w:szCs w:val="28"/>
        </w:rPr>
        <w:t xml:space="preserve"> </w:t>
      </w:r>
      <w:proofErr w:type="spellStart"/>
      <w:r w:rsidR="00C510AF">
        <w:rPr>
          <w:sz w:val="28"/>
          <w:szCs w:val="28"/>
        </w:rPr>
        <w:t>навчально-виховного</w:t>
      </w:r>
      <w:proofErr w:type="spellEnd"/>
      <w:r w:rsidR="00C510AF">
        <w:rPr>
          <w:sz w:val="28"/>
          <w:szCs w:val="28"/>
        </w:rPr>
        <w:t xml:space="preserve"> </w:t>
      </w:r>
      <w:proofErr w:type="spellStart"/>
      <w:r w:rsidR="00C510AF">
        <w:rPr>
          <w:sz w:val="28"/>
          <w:szCs w:val="28"/>
        </w:rPr>
        <w:t>пр</w:t>
      </w:r>
      <w:r w:rsidR="00C510AF">
        <w:rPr>
          <w:sz w:val="28"/>
          <w:szCs w:val="28"/>
        </w:rPr>
        <w:t>о</w:t>
      </w:r>
      <w:r w:rsidR="00C510AF">
        <w:rPr>
          <w:sz w:val="28"/>
          <w:szCs w:val="28"/>
        </w:rPr>
        <w:t>цесу</w:t>
      </w:r>
      <w:proofErr w:type="spellEnd"/>
      <w:r w:rsidR="00C510AF">
        <w:rPr>
          <w:sz w:val="28"/>
          <w:szCs w:val="28"/>
        </w:rPr>
        <w:t xml:space="preserve"> </w:t>
      </w:r>
      <w:proofErr w:type="spellStart"/>
      <w:r w:rsidR="00C510AF">
        <w:rPr>
          <w:sz w:val="28"/>
          <w:szCs w:val="28"/>
        </w:rPr>
        <w:t>освітніх</w:t>
      </w:r>
      <w:proofErr w:type="spellEnd"/>
      <w:r w:rsidR="00C510AF">
        <w:rPr>
          <w:sz w:val="28"/>
          <w:szCs w:val="28"/>
        </w:rPr>
        <w:t xml:space="preserve"> </w:t>
      </w:r>
      <w:proofErr w:type="spellStart"/>
      <w:r w:rsidR="00C510AF">
        <w:rPr>
          <w:sz w:val="28"/>
          <w:szCs w:val="28"/>
        </w:rPr>
        <w:t>закладів</w:t>
      </w:r>
      <w:proofErr w:type="spellEnd"/>
      <w:r w:rsidR="00C510AF">
        <w:rPr>
          <w:sz w:val="28"/>
          <w:szCs w:val="28"/>
        </w:rPr>
        <w:t xml:space="preserve"> </w:t>
      </w:r>
      <w:proofErr w:type="spellStart"/>
      <w:r w:rsidR="00C510AF">
        <w:rPr>
          <w:sz w:val="28"/>
          <w:szCs w:val="28"/>
        </w:rPr>
        <w:t>Луганської</w:t>
      </w:r>
      <w:proofErr w:type="spellEnd"/>
      <w:r w:rsidR="00C510AF">
        <w:rPr>
          <w:sz w:val="28"/>
          <w:szCs w:val="28"/>
        </w:rPr>
        <w:t xml:space="preserve"> </w:t>
      </w:r>
      <w:proofErr w:type="spellStart"/>
      <w:r w:rsidR="00C510AF">
        <w:rPr>
          <w:sz w:val="28"/>
          <w:szCs w:val="28"/>
        </w:rPr>
        <w:t>області</w:t>
      </w:r>
      <w:proofErr w:type="spellEnd"/>
      <w:r w:rsidR="00C510AF">
        <w:rPr>
          <w:sz w:val="28"/>
          <w:szCs w:val="28"/>
        </w:rPr>
        <w:t xml:space="preserve"> в </w:t>
      </w:r>
      <w:proofErr w:type="spellStart"/>
      <w:r w:rsidR="00C510AF">
        <w:rPr>
          <w:sz w:val="28"/>
          <w:szCs w:val="28"/>
        </w:rPr>
        <w:t>надзвичайних</w:t>
      </w:r>
      <w:proofErr w:type="spellEnd"/>
      <w:r w:rsidR="00C510AF">
        <w:rPr>
          <w:sz w:val="28"/>
          <w:szCs w:val="28"/>
        </w:rPr>
        <w:t xml:space="preserve"> </w:t>
      </w:r>
      <w:proofErr w:type="spellStart"/>
      <w:r w:rsidR="00C510AF">
        <w:rPr>
          <w:sz w:val="28"/>
          <w:szCs w:val="28"/>
        </w:rPr>
        <w:t>умовах</w:t>
      </w:r>
      <w:proofErr w:type="spellEnd"/>
      <w:r w:rsidR="00C510AF">
        <w:rPr>
          <w:sz w:val="28"/>
          <w:szCs w:val="28"/>
        </w:rPr>
        <w:t xml:space="preserve">”, у </w:t>
      </w:r>
      <w:proofErr w:type="spellStart"/>
      <w:r w:rsidR="00C510AF">
        <w:rPr>
          <w:sz w:val="28"/>
          <w:szCs w:val="28"/>
        </w:rPr>
        <w:t>якій</w:t>
      </w:r>
      <w:proofErr w:type="spellEnd"/>
      <w:r w:rsidR="00C510AF">
        <w:rPr>
          <w:sz w:val="28"/>
          <w:szCs w:val="28"/>
        </w:rPr>
        <w:t xml:space="preserve"> взяли участь </w:t>
      </w:r>
      <w:proofErr w:type="spellStart"/>
      <w:r w:rsidR="00C510AF">
        <w:rPr>
          <w:sz w:val="28"/>
          <w:szCs w:val="28"/>
        </w:rPr>
        <w:t>понад</w:t>
      </w:r>
      <w:proofErr w:type="spellEnd"/>
      <w:r w:rsidR="00C510AF">
        <w:rPr>
          <w:sz w:val="28"/>
          <w:szCs w:val="28"/>
        </w:rPr>
        <w:t xml:space="preserve"> 150 </w:t>
      </w:r>
      <w:proofErr w:type="spellStart"/>
      <w:r w:rsidR="00C510AF">
        <w:rPr>
          <w:sz w:val="28"/>
          <w:szCs w:val="28"/>
        </w:rPr>
        <w:t>працівників</w:t>
      </w:r>
      <w:proofErr w:type="spellEnd"/>
      <w:r w:rsidR="00C510AF">
        <w:rPr>
          <w:sz w:val="28"/>
          <w:szCs w:val="28"/>
        </w:rPr>
        <w:t xml:space="preserve"> </w:t>
      </w:r>
      <w:proofErr w:type="spellStart"/>
      <w:r w:rsidR="00C510AF">
        <w:rPr>
          <w:sz w:val="28"/>
          <w:szCs w:val="28"/>
        </w:rPr>
        <w:t>освіти</w:t>
      </w:r>
      <w:proofErr w:type="spellEnd"/>
      <w:r w:rsidR="00C510AF">
        <w:rPr>
          <w:sz w:val="28"/>
          <w:szCs w:val="28"/>
        </w:rPr>
        <w:t xml:space="preserve"> 12-ти </w:t>
      </w:r>
      <w:proofErr w:type="spellStart"/>
      <w:r w:rsidR="00C510AF">
        <w:rPr>
          <w:sz w:val="28"/>
          <w:szCs w:val="28"/>
        </w:rPr>
        <w:t>звільнених</w:t>
      </w:r>
      <w:proofErr w:type="spellEnd"/>
      <w:r w:rsidR="00C510AF">
        <w:rPr>
          <w:sz w:val="28"/>
          <w:szCs w:val="28"/>
        </w:rPr>
        <w:t xml:space="preserve"> </w:t>
      </w:r>
      <w:proofErr w:type="spellStart"/>
      <w:r w:rsidR="00C510AF">
        <w:rPr>
          <w:sz w:val="28"/>
          <w:szCs w:val="28"/>
        </w:rPr>
        <w:t>районів</w:t>
      </w:r>
      <w:proofErr w:type="spellEnd"/>
      <w:r w:rsidR="00C510AF">
        <w:rPr>
          <w:sz w:val="28"/>
          <w:szCs w:val="28"/>
        </w:rPr>
        <w:t xml:space="preserve">. </w:t>
      </w:r>
      <w:proofErr w:type="spellStart"/>
      <w:r w:rsidR="00C510AF">
        <w:rPr>
          <w:sz w:val="28"/>
          <w:szCs w:val="28"/>
        </w:rPr>
        <w:t>Крім</w:t>
      </w:r>
      <w:proofErr w:type="spellEnd"/>
      <w:r w:rsidR="00C510AF">
        <w:rPr>
          <w:sz w:val="28"/>
          <w:szCs w:val="28"/>
        </w:rPr>
        <w:t xml:space="preserve"> того, для </w:t>
      </w:r>
      <w:proofErr w:type="spellStart"/>
      <w:r w:rsidR="00C510AF">
        <w:rPr>
          <w:sz w:val="28"/>
          <w:szCs w:val="28"/>
        </w:rPr>
        <w:t>шкільних</w:t>
      </w:r>
      <w:proofErr w:type="spellEnd"/>
      <w:r w:rsidR="00C510AF">
        <w:rPr>
          <w:sz w:val="28"/>
          <w:szCs w:val="28"/>
        </w:rPr>
        <w:t xml:space="preserve"> </w:t>
      </w:r>
      <w:proofErr w:type="spellStart"/>
      <w:r w:rsidR="00C510AF">
        <w:rPr>
          <w:sz w:val="28"/>
          <w:szCs w:val="28"/>
        </w:rPr>
        <w:t>психологів</w:t>
      </w:r>
      <w:proofErr w:type="spellEnd"/>
      <w:r w:rsidR="00C510AF">
        <w:rPr>
          <w:sz w:val="28"/>
          <w:szCs w:val="28"/>
        </w:rPr>
        <w:t xml:space="preserve"> </w:t>
      </w:r>
      <w:proofErr w:type="spellStart"/>
      <w:r w:rsidR="00C510AF">
        <w:rPr>
          <w:sz w:val="28"/>
          <w:szCs w:val="28"/>
        </w:rPr>
        <w:t>Лисичанська</w:t>
      </w:r>
      <w:proofErr w:type="spellEnd"/>
      <w:r w:rsidR="00C510AF">
        <w:rPr>
          <w:sz w:val="28"/>
          <w:szCs w:val="28"/>
        </w:rPr>
        <w:t xml:space="preserve"> та</w:t>
      </w:r>
      <w:proofErr w:type="gramStart"/>
      <w:r w:rsidR="00C510AF">
        <w:rPr>
          <w:sz w:val="28"/>
          <w:szCs w:val="28"/>
        </w:rPr>
        <w:t xml:space="preserve"> </w:t>
      </w:r>
      <w:proofErr w:type="spellStart"/>
      <w:r w:rsidR="00C510AF">
        <w:rPr>
          <w:sz w:val="28"/>
          <w:szCs w:val="28"/>
        </w:rPr>
        <w:t>С</w:t>
      </w:r>
      <w:proofErr w:type="gramEnd"/>
      <w:r w:rsidR="00C510AF">
        <w:rPr>
          <w:sz w:val="28"/>
          <w:szCs w:val="28"/>
        </w:rPr>
        <w:t>єверодонецька</w:t>
      </w:r>
      <w:proofErr w:type="spellEnd"/>
      <w:r w:rsidR="00C510AF">
        <w:rPr>
          <w:sz w:val="28"/>
          <w:szCs w:val="28"/>
        </w:rPr>
        <w:t xml:space="preserve"> проведено два </w:t>
      </w:r>
      <w:proofErr w:type="spellStart"/>
      <w:r w:rsidR="00C510AF">
        <w:rPr>
          <w:sz w:val="28"/>
          <w:szCs w:val="28"/>
        </w:rPr>
        <w:t>тр</w:t>
      </w:r>
      <w:r w:rsidR="00C510AF">
        <w:rPr>
          <w:sz w:val="28"/>
          <w:szCs w:val="28"/>
        </w:rPr>
        <w:t>и</w:t>
      </w:r>
      <w:r w:rsidR="00C510AF">
        <w:rPr>
          <w:sz w:val="28"/>
          <w:szCs w:val="28"/>
        </w:rPr>
        <w:t>денні</w:t>
      </w:r>
      <w:proofErr w:type="spellEnd"/>
      <w:r w:rsidR="00C510AF">
        <w:rPr>
          <w:sz w:val="28"/>
          <w:szCs w:val="28"/>
        </w:rPr>
        <w:t xml:space="preserve"> </w:t>
      </w:r>
      <w:proofErr w:type="spellStart"/>
      <w:r w:rsidR="00C510AF">
        <w:rPr>
          <w:sz w:val="28"/>
          <w:szCs w:val="28"/>
        </w:rPr>
        <w:t>навчальні</w:t>
      </w:r>
      <w:proofErr w:type="spellEnd"/>
      <w:r w:rsidR="00C510AF">
        <w:rPr>
          <w:sz w:val="28"/>
          <w:szCs w:val="28"/>
        </w:rPr>
        <w:t xml:space="preserve"> </w:t>
      </w:r>
      <w:proofErr w:type="spellStart"/>
      <w:r w:rsidR="00C510AF">
        <w:rPr>
          <w:sz w:val="28"/>
          <w:szCs w:val="28"/>
        </w:rPr>
        <w:t>тренінги</w:t>
      </w:r>
      <w:proofErr w:type="spellEnd"/>
      <w:r w:rsidR="00C510AF">
        <w:rPr>
          <w:sz w:val="28"/>
          <w:szCs w:val="28"/>
        </w:rPr>
        <w:t xml:space="preserve"> з </w:t>
      </w:r>
      <w:proofErr w:type="spellStart"/>
      <w:r w:rsidR="00C510AF">
        <w:rPr>
          <w:sz w:val="28"/>
          <w:szCs w:val="28"/>
        </w:rPr>
        <w:t>методів</w:t>
      </w:r>
      <w:proofErr w:type="spellEnd"/>
      <w:r w:rsidR="00C510AF">
        <w:rPr>
          <w:sz w:val="28"/>
          <w:szCs w:val="28"/>
        </w:rPr>
        <w:t xml:space="preserve"> </w:t>
      </w:r>
      <w:proofErr w:type="spellStart"/>
      <w:r w:rsidR="00C510AF">
        <w:rPr>
          <w:sz w:val="28"/>
          <w:szCs w:val="28"/>
        </w:rPr>
        <w:t>інтенсивної</w:t>
      </w:r>
      <w:proofErr w:type="spellEnd"/>
      <w:r w:rsidR="00C510AF">
        <w:rPr>
          <w:sz w:val="28"/>
          <w:szCs w:val="28"/>
        </w:rPr>
        <w:t xml:space="preserve"> </w:t>
      </w:r>
      <w:proofErr w:type="spellStart"/>
      <w:r w:rsidR="00C510AF">
        <w:rPr>
          <w:sz w:val="28"/>
          <w:szCs w:val="28"/>
        </w:rPr>
        <w:t>роботи</w:t>
      </w:r>
      <w:proofErr w:type="spellEnd"/>
      <w:r w:rsidR="00C510AF">
        <w:rPr>
          <w:sz w:val="28"/>
          <w:szCs w:val="28"/>
        </w:rPr>
        <w:t xml:space="preserve"> з травмою (</w:t>
      </w:r>
      <w:proofErr w:type="spellStart"/>
      <w:r w:rsidR="00C510AF">
        <w:rPr>
          <w:sz w:val="28"/>
          <w:szCs w:val="28"/>
        </w:rPr>
        <w:t>охопл</w:t>
      </w:r>
      <w:r w:rsidR="00C510AF">
        <w:rPr>
          <w:sz w:val="28"/>
          <w:szCs w:val="28"/>
        </w:rPr>
        <w:t>е</w:t>
      </w:r>
      <w:r>
        <w:rPr>
          <w:sz w:val="28"/>
          <w:szCs w:val="28"/>
        </w:rPr>
        <w:t>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понад</w:t>
      </w:r>
      <w:proofErr w:type="spellEnd"/>
      <w:r>
        <w:rPr>
          <w:sz w:val="28"/>
          <w:szCs w:val="28"/>
        </w:rPr>
        <w:t xml:space="preserve"> 60 </w:t>
      </w:r>
      <w:proofErr w:type="spellStart"/>
      <w:r>
        <w:rPr>
          <w:sz w:val="28"/>
          <w:szCs w:val="28"/>
        </w:rPr>
        <w:t>осіб</w:t>
      </w:r>
      <w:proofErr w:type="spellEnd"/>
      <w:r>
        <w:rPr>
          <w:sz w:val="28"/>
          <w:szCs w:val="28"/>
        </w:rPr>
        <w:t>)</w:t>
      </w:r>
      <w:r>
        <w:rPr>
          <w:sz w:val="28"/>
          <w:szCs w:val="28"/>
          <w:lang w:val="uk-UA"/>
        </w:rPr>
        <w:t xml:space="preserve">, </w:t>
      </w:r>
      <w:proofErr w:type="spellStart"/>
      <w:r w:rsidR="00C510AF">
        <w:rPr>
          <w:sz w:val="28"/>
          <w:szCs w:val="28"/>
        </w:rPr>
        <w:t>практичні</w:t>
      </w:r>
      <w:proofErr w:type="spellEnd"/>
      <w:r w:rsidR="00C510AF">
        <w:rPr>
          <w:sz w:val="28"/>
          <w:szCs w:val="28"/>
        </w:rPr>
        <w:t xml:space="preserve"> </w:t>
      </w:r>
      <w:proofErr w:type="spellStart"/>
      <w:r w:rsidR="00C510AF">
        <w:rPr>
          <w:sz w:val="28"/>
          <w:szCs w:val="28"/>
        </w:rPr>
        <w:t>медіаосвітні</w:t>
      </w:r>
      <w:proofErr w:type="spellEnd"/>
      <w:r w:rsidR="00C510AF">
        <w:rPr>
          <w:sz w:val="28"/>
          <w:szCs w:val="28"/>
        </w:rPr>
        <w:t xml:space="preserve"> та </w:t>
      </w:r>
      <w:proofErr w:type="spellStart"/>
      <w:r w:rsidR="00C510AF">
        <w:rPr>
          <w:sz w:val="28"/>
          <w:szCs w:val="28"/>
        </w:rPr>
        <w:t>профорієнтаційні</w:t>
      </w:r>
      <w:proofErr w:type="spellEnd"/>
      <w:r w:rsidR="00C510AF">
        <w:rPr>
          <w:sz w:val="28"/>
          <w:szCs w:val="28"/>
        </w:rPr>
        <w:t xml:space="preserve"> </w:t>
      </w:r>
      <w:proofErr w:type="spellStart"/>
      <w:r w:rsidR="00C510AF">
        <w:rPr>
          <w:sz w:val="28"/>
          <w:szCs w:val="28"/>
        </w:rPr>
        <w:t>семінари</w:t>
      </w:r>
      <w:proofErr w:type="spellEnd"/>
      <w:r w:rsidR="00C510AF">
        <w:rPr>
          <w:sz w:val="28"/>
          <w:szCs w:val="28"/>
        </w:rPr>
        <w:t xml:space="preserve"> </w:t>
      </w:r>
      <w:r w:rsidR="00CC25EF">
        <w:rPr>
          <w:sz w:val="28"/>
          <w:szCs w:val="28"/>
          <w:lang w:val="uk-UA"/>
        </w:rPr>
        <w:t xml:space="preserve">проведено </w:t>
      </w:r>
      <w:r w:rsidR="00C510AF">
        <w:rPr>
          <w:sz w:val="28"/>
          <w:szCs w:val="28"/>
        </w:rPr>
        <w:t xml:space="preserve">в </w:t>
      </w:r>
      <w:proofErr w:type="spellStart"/>
      <w:r w:rsidR="00C510AF">
        <w:rPr>
          <w:sz w:val="28"/>
          <w:szCs w:val="28"/>
        </w:rPr>
        <w:t>Лисичанській</w:t>
      </w:r>
      <w:proofErr w:type="spellEnd"/>
      <w:r w:rsidR="00C510AF">
        <w:rPr>
          <w:sz w:val="28"/>
          <w:szCs w:val="28"/>
        </w:rPr>
        <w:t xml:space="preserve"> </w:t>
      </w:r>
      <w:proofErr w:type="spellStart"/>
      <w:r w:rsidR="00C510AF">
        <w:rPr>
          <w:sz w:val="28"/>
          <w:szCs w:val="28"/>
        </w:rPr>
        <w:t>багатопрофільній</w:t>
      </w:r>
      <w:proofErr w:type="spellEnd"/>
      <w:r w:rsidR="00C510AF">
        <w:rPr>
          <w:sz w:val="28"/>
          <w:szCs w:val="28"/>
        </w:rPr>
        <w:t xml:space="preserve"> </w:t>
      </w:r>
      <w:proofErr w:type="spellStart"/>
      <w:r w:rsidR="00C510AF">
        <w:rPr>
          <w:sz w:val="28"/>
          <w:szCs w:val="28"/>
        </w:rPr>
        <w:t>гімназії</w:t>
      </w:r>
      <w:proofErr w:type="spellEnd"/>
      <w:r w:rsidR="00C510AF">
        <w:rPr>
          <w:sz w:val="28"/>
          <w:szCs w:val="28"/>
        </w:rPr>
        <w:t xml:space="preserve"> та НВК “Гарант”. </w:t>
      </w:r>
      <w:r w:rsidR="00CC25EF">
        <w:rPr>
          <w:sz w:val="28"/>
          <w:szCs w:val="28"/>
          <w:lang w:val="uk-UA"/>
        </w:rPr>
        <w:t>Такі заходи дають відчути освітянам так необхідну моральну і методичну під</w:t>
      </w:r>
      <w:r w:rsidR="00CC25EF">
        <w:rPr>
          <w:sz w:val="28"/>
          <w:szCs w:val="28"/>
          <w:lang w:val="uk-UA"/>
        </w:rPr>
        <w:t>т</w:t>
      </w:r>
      <w:r w:rsidR="00CC25EF">
        <w:rPr>
          <w:sz w:val="28"/>
          <w:szCs w:val="28"/>
          <w:lang w:val="uk-UA"/>
        </w:rPr>
        <w:t xml:space="preserve">римку. </w:t>
      </w:r>
      <w:r w:rsidR="00C510AF" w:rsidRPr="00CC25EF">
        <w:rPr>
          <w:sz w:val="28"/>
          <w:szCs w:val="28"/>
          <w:lang w:val="uk-UA"/>
        </w:rPr>
        <w:t>Однак сьогодні продовження цієї роботи перебуває під загрозою внаслідок майже цілков</w:t>
      </w:r>
      <w:r w:rsidR="00C510AF" w:rsidRPr="00CC25EF">
        <w:rPr>
          <w:sz w:val="28"/>
          <w:szCs w:val="28"/>
          <w:lang w:val="uk-UA"/>
        </w:rPr>
        <w:t>и</w:t>
      </w:r>
      <w:r w:rsidR="00C510AF" w:rsidRPr="00CC25EF">
        <w:rPr>
          <w:sz w:val="28"/>
          <w:szCs w:val="28"/>
          <w:lang w:val="uk-UA"/>
        </w:rPr>
        <w:t>тої відсутності коштів на відрядження в установах НАПН України.</w:t>
      </w:r>
      <w:r w:rsidR="00416ACA">
        <w:rPr>
          <w:sz w:val="28"/>
          <w:szCs w:val="28"/>
          <w:lang w:val="uk-UA"/>
        </w:rPr>
        <w:t xml:space="preserve"> Зважаючи на актуальність завдань психологічної допом</w:t>
      </w:r>
      <w:r w:rsidR="00416ACA">
        <w:rPr>
          <w:sz w:val="28"/>
          <w:szCs w:val="28"/>
          <w:lang w:val="uk-UA"/>
        </w:rPr>
        <w:t>о</w:t>
      </w:r>
      <w:r w:rsidR="00416ACA">
        <w:rPr>
          <w:sz w:val="28"/>
          <w:szCs w:val="28"/>
          <w:lang w:val="uk-UA"/>
        </w:rPr>
        <w:t xml:space="preserve">ги освітянам </w:t>
      </w:r>
      <w:r w:rsidR="00CC25EF">
        <w:rPr>
          <w:sz w:val="28"/>
          <w:szCs w:val="28"/>
          <w:lang w:val="uk-UA"/>
        </w:rPr>
        <w:t>пропонуємо</w:t>
      </w:r>
      <w:r w:rsidR="00416ACA">
        <w:rPr>
          <w:sz w:val="28"/>
          <w:szCs w:val="28"/>
          <w:lang w:val="uk-UA"/>
        </w:rPr>
        <w:t xml:space="preserve"> спільно з </w:t>
      </w:r>
      <w:proofErr w:type="spellStart"/>
      <w:r w:rsidR="00416ACA">
        <w:rPr>
          <w:sz w:val="28"/>
          <w:szCs w:val="28"/>
          <w:lang w:val="uk-UA"/>
        </w:rPr>
        <w:t>Міністертвом</w:t>
      </w:r>
      <w:proofErr w:type="spellEnd"/>
      <w:r w:rsidR="00416ACA">
        <w:rPr>
          <w:sz w:val="28"/>
          <w:szCs w:val="28"/>
          <w:lang w:val="uk-UA"/>
        </w:rPr>
        <w:t xml:space="preserve"> освіти та науки звернут</w:t>
      </w:r>
      <w:r w:rsidR="00416ACA">
        <w:rPr>
          <w:sz w:val="28"/>
          <w:szCs w:val="28"/>
          <w:lang w:val="uk-UA"/>
        </w:rPr>
        <w:t>и</w:t>
      </w:r>
      <w:r w:rsidR="00416ACA">
        <w:rPr>
          <w:sz w:val="28"/>
          <w:szCs w:val="28"/>
          <w:lang w:val="uk-UA"/>
        </w:rPr>
        <w:t xml:space="preserve">ся до обласних державних адміністрацій щодо забезпечення відряджень науковцям, які посилюватимуть місцеві </w:t>
      </w:r>
      <w:r w:rsidR="00CC25EF">
        <w:rPr>
          <w:sz w:val="28"/>
          <w:szCs w:val="28"/>
          <w:lang w:val="uk-UA"/>
        </w:rPr>
        <w:t>служби</w:t>
      </w:r>
      <w:r w:rsidR="00416ACA">
        <w:rPr>
          <w:sz w:val="28"/>
          <w:szCs w:val="28"/>
          <w:lang w:val="uk-UA"/>
        </w:rPr>
        <w:t>.</w:t>
      </w:r>
    </w:p>
    <w:p w:rsidR="00CC25EF" w:rsidRDefault="00416ACA" w:rsidP="007F1A4D">
      <w:pPr>
        <w:spacing w:line="360" w:lineRule="auto"/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Іще одна проблема, якою маю завершити свій виступ.</w:t>
      </w:r>
      <w:r w:rsidR="00733DAB">
        <w:rPr>
          <w:sz w:val="28"/>
          <w:szCs w:val="28"/>
          <w:lang w:val="uk-UA"/>
        </w:rPr>
        <w:t xml:space="preserve"> Треба визнати, що нині діюче нормативне забезпечення планування наукової роботи, зо</w:t>
      </w:r>
      <w:r w:rsidR="00733DAB">
        <w:rPr>
          <w:sz w:val="28"/>
          <w:szCs w:val="28"/>
          <w:lang w:val="uk-UA"/>
        </w:rPr>
        <w:t>к</w:t>
      </w:r>
      <w:r w:rsidR="00733DAB">
        <w:rPr>
          <w:sz w:val="28"/>
          <w:szCs w:val="28"/>
          <w:lang w:val="uk-UA"/>
        </w:rPr>
        <w:t>рема Постанова Кабінету міністрів №1084 від 25 серпня 2004 року, а осо</w:t>
      </w:r>
      <w:r w:rsidR="00733DAB">
        <w:rPr>
          <w:sz w:val="28"/>
          <w:szCs w:val="28"/>
          <w:lang w:val="uk-UA"/>
        </w:rPr>
        <w:t>б</w:t>
      </w:r>
      <w:r w:rsidR="00733DAB">
        <w:rPr>
          <w:sz w:val="28"/>
          <w:szCs w:val="28"/>
          <w:lang w:val="uk-UA"/>
        </w:rPr>
        <w:t>ливо зміни, внесені в 2011 році</w:t>
      </w:r>
      <w:r w:rsidR="0087338C">
        <w:rPr>
          <w:sz w:val="28"/>
          <w:szCs w:val="28"/>
          <w:lang w:val="uk-UA"/>
        </w:rPr>
        <w:t>,</w:t>
      </w:r>
      <w:r w:rsidR="00733DAB">
        <w:rPr>
          <w:sz w:val="28"/>
          <w:szCs w:val="28"/>
          <w:lang w:val="uk-UA"/>
        </w:rPr>
        <w:t xml:space="preserve"> блокують будь яку можливість реагування наукових колективів на форс-мажорні обставини, крім волонтерської роб</w:t>
      </w:r>
      <w:r w:rsidR="00733DAB">
        <w:rPr>
          <w:sz w:val="28"/>
          <w:szCs w:val="28"/>
          <w:lang w:val="uk-UA"/>
        </w:rPr>
        <w:t>о</w:t>
      </w:r>
      <w:r w:rsidR="00733DAB">
        <w:rPr>
          <w:sz w:val="28"/>
          <w:szCs w:val="28"/>
          <w:lang w:val="uk-UA"/>
        </w:rPr>
        <w:t xml:space="preserve">ти. Так у нормативних документах не передбачено порядку припинення і призупинення НДР в умовах, </w:t>
      </w:r>
      <w:r w:rsidR="0087338C">
        <w:rPr>
          <w:sz w:val="28"/>
          <w:szCs w:val="28"/>
          <w:lang w:val="uk-UA"/>
        </w:rPr>
        <w:t>коли</w:t>
      </w:r>
      <w:r w:rsidR="00733DAB">
        <w:rPr>
          <w:sz w:val="28"/>
          <w:szCs w:val="28"/>
          <w:lang w:val="uk-UA"/>
        </w:rPr>
        <w:t xml:space="preserve"> виникають нагальні потреби термінов</w:t>
      </w:r>
      <w:r w:rsidR="00733DAB">
        <w:rPr>
          <w:sz w:val="28"/>
          <w:szCs w:val="28"/>
          <w:lang w:val="uk-UA"/>
        </w:rPr>
        <w:t>о</w:t>
      </w:r>
      <w:r w:rsidR="00733DAB">
        <w:rPr>
          <w:sz w:val="28"/>
          <w:szCs w:val="28"/>
          <w:lang w:val="uk-UA"/>
        </w:rPr>
        <w:lastRenderedPageBreak/>
        <w:t>го виконання завдань, конче необхідних для безпеки держави і благоп</w:t>
      </w:r>
      <w:r w:rsidR="00733DAB">
        <w:rPr>
          <w:sz w:val="28"/>
          <w:szCs w:val="28"/>
          <w:lang w:val="uk-UA"/>
        </w:rPr>
        <w:t>о</w:t>
      </w:r>
      <w:r w:rsidR="00733DAB">
        <w:rPr>
          <w:sz w:val="28"/>
          <w:szCs w:val="28"/>
          <w:lang w:val="uk-UA"/>
        </w:rPr>
        <w:t xml:space="preserve">луччя громадян. Тому пропонуємо увійти до Кабінету міністрів України разом з іншими Національними академіями з пропозиціями внесення змін до </w:t>
      </w:r>
      <w:r w:rsidR="00CC25EF">
        <w:rPr>
          <w:sz w:val="28"/>
          <w:szCs w:val="28"/>
          <w:lang w:val="uk-UA"/>
        </w:rPr>
        <w:t>П</w:t>
      </w:r>
      <w:r w:rsidR="00733DAB">
        <w:rPr>
          <w:sz w:val="28"/>
          <w:szCs w:val="28"/>
          <w:lang w:val="uk-UA"/>
        </w:rPr>
        <w:t>о</w:t>
      </w:r>
      <w:r w:rsidR="00733DAB">
        <w:rPr>
          <w:sz w:val="28"/>
          <w:szCs w:val="28"/>
          <w:lang w:val="uk-UA"/>
        </w:rPr>
        <w:t>ложення</w:t>
      </w:r>
      <w:r w:rsidR="00CC25EF">
        <w:rPr>
          <w:sz w:val="28"/>
          <w:szCs w:val="28"/>
          <w:lang w:val="uk-UA"/>
        </w:rPr>
        <w:t xml:space="preserve"> про порядок планування і контролю виконання наукових досл</w:t>
      </w:r>
      <w:r w:rsidR="00CC25EF">
        <w:rPr>
          <w:sz w:val="28"/>
          <w:szCs w:val="28"/>
          <w:lang w:val="uk-UA"/>
        </w:rPr>
        <w:t>і</w:t>
      </w:r>
      <w:r w:rsidR="00CC25EF">
        <w:rPr>
          <w:sz w:val="28"/>
          <w:szCs w:val="28"/>
          <w:lang w:val="uk-UA"/>
        </w:rPr>
        <w:t>джень.</w:t>
      </w:r>
    </w:p>
    <w:p w:rsidR="00416ACA" w:rsidRDefault="00CC25EF" w:rsidP="007F1A4D">
      <w:pPr>
        <w:spacing w:line="360" w:lineRule="auto"/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Дякую за увагу.</w:t>
      </w:r>
      <w:r w:rsidR="00733DAB">
        <w:rPr>
          <w:sz w:val="28"/>
          <w:szCs w:val="28"/>
          <w:lang w:val="uk-UA"/>
        </w:rPr>
        <w:t xml:space="preserve">  </w:t>
      </w:r>
      <w:r w:rsidR="00416ACA">
        <w:rPr>
          <w:sz w:val="28"/>
          <w:szCs w:val="28"/>
          <w:lang w:val="uk-UA"/>
        </w:rPr>
        <w:t xml:space="preserve">  </w:t>
      </w:r>
    </w:p>
    <w:p w:rsidR="00C510AF" w:rsidRPr="00733DAB" w:rsidRDefault="00416ACA" w:rsidP="007F1A4D">
      <w:pPr>
        <w:spacing w:line="360" w:lineRule="auto"/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C510AF" w:rsidRPr="00733DAB">
        <w:rPr>
          <w:sz w:val="28"/>
          <w:szCs w:val="28"/>
          <w:lang w:val="uk-UA"/>
        </w:rPr>
        <w:t xml:space="preserve"> </w:t>
      </w:r>
      <w:bookmarkStart w:id="0" w:name="_GoBack"/>
      <w:bookmarkEnd w:id="0"/>
    </w:p>
    <w:sectPr w:rsidR="00C510AF" w:rsidRPr="00733DAB" w:rsidSect="00EA212C">
      <w:headerReference w:type="even" r:id="rId9"/>
      <w:headerReference w:type="default" r:id="rId10"/>
      <w:footerReference w:type="default" r:id="rId11"/>
      <w:footerReference w:type="first" r:id="rId12"/>
      <w:endnotePr>
        <w:numFmt w:val="decimal"/>
      </w:endnotePr>
      <w:pgSz w:w="11906" w:h="16838"/>
      <w:pgMar w:top="1134" w:right="1134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844" w:rsidRDefault="007B0844" w:rsidP="00E86B0B">
      <w:r>
        <w:separator/>
      </w:r>
    </w:p>
  </w:endnote>
  <w:endnote w:type="continuationSeparator" w:id="0">
    <w:p w:rsidR="007B0844" w:rsidRDefault="007B0844" w:rsidP="00E86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320362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CC25EF" w:rsidRPr="00503D1B" w:rsidRDefault="00CC25EF">
        <w:pPr>
          <w:pStyle w:val="a8"/>
          <w:jc w:val="right"/>
          <w:rPr>
            <w:sz w:val="28"/>
            <w:szCs w:val="28"/>
          </w:rPr>
        </w:pPr>
        <w:r w:rsidRPr="00503D1B">
          <w:rPr>
            <w:sz w:val="28"/>
            <w:szCs w:val="28"/>
          </w:rPr>
          <w:fldChar w:fldCharType="begin"/>
        </w:r>
        <w:r w:rsidRPr="00503D1B">
          <w:rPr>
            <w:sz w:val="28"/>
            <w:szCs w:val="28"/>
          </w:rPr>
          <w:instrText xml:space="preserve"> PAGE   \* MERGEFORMAT </w:instrText>
        </w:r>
        <w:r w:rsidRPr="00503D1B">
          <w:rPr>
            <w:sz w:val="28"/>
            <w:szCs w:val="28"/>
          </w:rPr>
          <w:fldChar w:fldCharType="separate"/>
        </w:r>
        <w:r w:rsidR="0087338C">
          <w:rPr>
            <w:noProof/>
            <w:sz w:val="28"/>
            <w:szCs w:val="28"/>
          </w:rPr>
          <w:t>5</w:t>
        </w:r>
        <w:r w:rsidRPr="00503D1B">
          <w:rPr>
            <w:sz w:val="28"/>
            <w:szCs w:val="28"/>
          </w:rPr>
          <w:fldChar w:fldCharType="end"/>
        </w:r>
      </w:p>
    </w:sdtContent>
  </w:sdt>
  <w:p w:rsidR="00CC25EF" w:rsidRDefault="00CC25E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5EF" w:rsidRDefault="00CC25EF">
    <w:pPr>
      <w:pStyle w:val="a8"/>
      <w:jc w:val="right"/>
    </w:pPr>
  </w:p>
  <w:p w:rsidR="00CC25EF" w:rsidRDefault="00CC25E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844" w:rsidRDefault="007B0844" w:rsidP="00E86B0B">
      <w:r>
        <w:separator/>
      </w:r>
    </w:p>
  </w:footnote>
  <w:footnote w:type="continuationSeparator" w:id="0">
    <w:p w:rsidR="007B0844" w:rsidRDefault="007B0844" w:rsidP="00E86B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5EF" w:rsidRPr="001F0FE3" w:rsidRDefault="00CC25EF" w:rsidP="002F0967">
    <w:pPr>
      <w:pStyle w:val="a5"/>
      <w:framePr w:wrap="auto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CC25EF" w:rsidRPr="001F0FE3" w:rsidRDefault="00CC25EF" w:rsidP="002F0967">
    <w:pPr>
      <w:pStyle w:val="a5"/>
      <w:ind w:right="360"/>
    </w:pPr>
  </w:p>
  <w:p w:rsidR="00CC25EF" w:rsidRPr="001F0FE3" w:rsidRDefault="00CC25E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5EF" w:rsidRPr="00320F8E" w:rsidRDefault="00CC25EF" w:rsidP="002F0967">
    <w:pPr>
      <w:jc w:val="right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0793C"/>
    <w:multiLevelType w:val="hybridMultilevel"/>
    <w:tmpl w:val="E640AC40"/>
    <w:lvl w:ilvl="0" w:tplc="504A8684">
      <w:start w:val="1"/>
      <w:numFmt w:val="decimal"/>
      <w:lvlText w:val="%1."/>
      <w:lvlJc w:val="left"/>
      <w:pPr>
        <w:ind w:left="48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332165"/>
    <w:rsid w:val="00007FC9"/>
    <w:rsid w:val="000151D7"/>
    <w:rsid w:val="00021F2A"/>
    <w:rsid w:val="0005667A"/>
    <w:rsid w:val="000575DB"/>
    <w:rsid w:val="00057854"/>
    <w:rsid w:val="00082B17"/>
    <w:rsid w:val="00085BE9"/>
    <w:rsid w:val="000C2299"/>
    <w:rsid w:val="000F0A6F"/>
    <w:rsid w:val="000F5095"/>
    <w:rsid w:val="000F71B0"/>
    <w:rsid w:val="001179B3"/>
    <w:rsid w:val="001217AF"/>
    <w:rsid w:val="00125AF7"/>
    <w:rsid w:val="001266C1"/>
    <w:rsid w:val="0012757B"/>
    <w:rsid w:val="00164578"/>
    <w:rsid w:val="00175504"/>
    <w:rsid w:val="00175BDB"/>
    <w:rsid w:val="001816C0"/>
    <w:rsid w:val="0018718A"/>
    <w:rsid w:val="00190D45"/>
    <w:rsid w:val="001B1634"/>
    <w:rsid w:val="001B2351"/>
    <w:rsid w:val="001B3F52"/>
    <w:rsid w:val="001C70EB"/>
    <w:rsid w:val="001D400E"/>
    <w:rsid w:val="001D7EBF"/>
    <w:rsid w:val="001E4E73"/>
    <w:rsid w:val="002028C2"/>
    <w:rsid w:val="002342AF"/>
    <w:rsid w:val="0024332D"/>
    <w:rsid w:val="00251ABB"/>
    <w:rsid w:val="00263CCA"/>
    <w:rsid w:val="002641EC"/>
    <w:rsid w:val="00291E87"/>
    <w:rsid w:val="00296D14"/>
    <w:rsid w:val="002A369D"/>
    <w:rsid w:val="002A73FC"/>
    <w:rsid w:val="002A7DDB"/>
    <w:rsid w:val="002C07AD"/>
    <w:rsid w:val="002C2F6F"/>
    <w:rsid w:val="002C637B"/>
    <w:rsid w:val="002C6457"/>
    <w:rsid w:val="002D0E6B"/>
    <w:rsid w:val="002D2F42"/>
    <w:rsid w:val="002D352F"/>
    <w:rsid w:val="002E5E4D"/>
    <w:rsid w:val="002F0967"/>
    <w:rsid w:val="002F75AB"/>
    <w:rsid w:val="00305096"/>
    <w:rsid w:val="00313756"/>
    <w:rsid w:val="00320F8E"/>
    <w:rsid w:val="00322D8D"/>
    <w:rsid w:val="00332165"/>
    <w:rsid w:val="00334C09"/>
    <w:rsid w:val="0037442E"/>
    <w:rsid w:val="00374CF6"/>
    <w:rsid w:val="0038599A"/>
    <w:rsid w:val="00390400"/>
    <w:rsid w:val="00390AC7"/>
    <w:rsid w:val="003946A5"/>
    <w:rsid w:val="00396DB8"/>
    <w:rsid w:val="003A6DDC"/>
    <w:rsid w:val="003B16BA"/>
    <w:rsid w:val="003C00AC"/>
    <w:rsid w:val="003E5E65"/>
    <w:rsid w:val="00416ACA"/>
    <w:rsid w:val="00440AD4"/>
    <w:rsid w:val="004434E7"/>
    <w:rsid w:val="00453595"/>
    <w:rsid w:val="004676BB"/>
    <w:rsid w:val="004850C4"/>
    <w:rsid w:val="00495B00"/>
    <w:rsid w:val="004A0404"/>
    <w:rsid w:val="004B40EF"/>
    <w:rsid w:val="004B7BBE"/>
    <w:rsid w:val="004C53AB"/>
    <w:rsid w:val="004E5FD6"/>
    <w:rsid w:val="004F71C4"/>
    <w:rsid w:val="00503D1B"/>
    <w:rsid w:val="00514ECE"/>
    <w:rsid w:val="0051614D"/>
    <w:rsid w:val="00553B2D"/>
    <w:rsid w:val="0056670D"/>
    <w:rsid w:val="0056685D"/>
    <w:rsid w:val="0056794B"/>
    <w:rsid w:val="00582F7A"/>
    <w:rsid w:val="00593905"/>
    <w:rsid w:val="00597AE8"/>
    <w:rsid w:val="005A087B"/>
    <w:rsid w:val="005A216C"/>
    <w:rsid w:val="005C645C"/>
    <w:rsid w:val="005E2EA3"/>
    <w:rsid w:val="005E412A"/>
    <w:rsid w:val="005E7E53"/>
    <w:rsid w:val="005F3DBC"/>
    <w:rsid w:val="005F5B89"/>
    <w:rsid w:val="00625AF6"/>
    <w:rsid w:val="00653992"/>
    <w:rsid w:val="00653FD9"/>
    <w:rsid w:val="006909E7"/>
    <w:rsid w:val="006A7927"/>
    <w:rsid w:val="006D2AE8"/>
    <w:rsid w:val="006E4B3D"/>
    <w:rsid w:val="006E634D"/>
    <w:rsid w:val="006F67B2"/>
    <w:rsid w:val="0070534D"/>
    <w:rsid w:val="00707EF8"/>
    <w:rsid w:val="0071549A"/>
    <w:rsid w:val="0071681F"/>
    <w:rsid w:val="00717D5A"/>
    <w:rsid w:val="00730C67"/>
    <w:rsid w:val="00731CA3"/>
    <w:rsid w:val="00733DAB"/>
    <w:rsid w:val="00755648"/>
    <w:rsid w:val="00784862"/>
    <w:rsid w:val="00792025"/>
    <w:rsid w:val="007A62B7"/>
    <w:rsid w:val="007B0844"/>
    <w:rsid w:val="007D5DB0"/>
    <w:rsid w:val="007E5ED9"/>
    <w:rsid w:val="007F0890"/>
    <w:rsid w:val="007F1A4D"/>
    <w:rsid w:val="0080172A"/>
    <w:rsid w:val="00826A85"/>
    <w:rsid w:val="00830BA3"/>
    <w:rsid w:val="00836084"/>
    <w:rsid w:val="00851E1A"/>
    <w:rsid w:val="0087338C"/>
    <w:rsid w:val="008B4A11"/>
    <w:rsid w:val="008C3501"/>
    <w:rsid w:val="008C3C29"/>
    <w:rsid w:val="009011D7"/>
    <w:rsid w:val="00914FE4"/>
    <w:rsid w:val="00920A69"/>
    <w:rsid w:val="0093195E"/>
    <w:rsid w:val="00931D1A"/>
    <w:rsid w:val="009641A3"/>
    <w:rsid w:val="00973922"/>
    <w:rsid w:val="0097568C"/>
    <w:rsid w:val="00990F65"/>
    <w:rsid w:val="009915EA"/>
    <w:rsid w:val="00995A7A"/>
    <w:rsid w:val="009A709D"/>
    <w:rsid w:val="009C1274"/>
    <w:rsid w:val="009D1FCF"/>
    <w:rsid w:val="009E26A0"/>
    <w:rsid w:val="009F2DE2"/>
    <w:rsid w:val="009F7902"/>
    <w:rsid w:val="009F7EA4"/>
    <w:rsid w:val="00A21133"/>
    <w:rsid w:val="00A23E6B"/>
    <w:rsid w:val="00A240EB"/>
    <w:rsid w:val="00A26A62"/>
    <w:rsid w:val="00A334CF"/>
    <w:rsid w:val="00A41869"/>
    <w:rsid w:val="00A41C46"/>
    <w:rsid w:val="00A42601"/>
    <w:rsid w:val="00A508A2"/>
    <w:rsid w:val="00A56163"/>
    <w:rsid w:val="00A64FDC"/>
    <w:rsid w:val="00A70256"/>
    <w:rsid w:val="00A8044C"/>
    <w:rsid w:val="00A8185A"/>
    <w:rsid w:val="00A913C7"/>
    <w:rsid w:val="00AD2830"/>
    <w:rsid w:val="00B02128"/>
    <w:rsid w:val="00B05B9F"/>
    <w:rsid w:val="00B21BED"/>
    <w:rsid w:val="00B334FE"/>
    <w:rsid w:val="00B440BC"/>
    <w:rsid w:val="00B4748A"/>
    <w:rsid w:val="00B475C3"/>
    <w:rsid w:val="00B50839"/>
    <w:rsid w:val="00B513A3"/>
    <w:rsid w:val="00B5183E"/>
    <w:rsid w:val="00B61CC1"/>
    <w:rsid w:val="00B651C2"/>
    <w:rsid w:val="00B673E0"/>
    <w:rsid w:val="00B7104C"/>
    <w:rsid w:val="00B7545F"/>
    <w:rsid w:val="00B81702"/>
    <w:rsid w:val="00BA1288"/>
    <w:rsid w:val="00BC622E"/>
    <w:rsid w:val="00BD582B"/>
    <w:rsid w:val="00C0551C"/>
    <w:rsid w:val="00C10AA0"/>
    <w:rsid w:val="00C404FC"/>
    <w:rsid w:val="00C4275A"/>
    <w:rsid w:val="00C510AF"/>
    <w:rsid w:val="00C73FC3"/>
    <w:rsid w:val="00C75118"/>
    <w:rsid w:val="00C81FC7"/>
    <w:rsid w:val="00CA1811"/>
    <w:rsid w:val="00CC25EF"/>
    <w:rsid w:val="00CC3F73"/>
    <w:rsid w:val="00CD4C64"/>
    <w:rsid w:val="00CF4714"/>
    <w:rsid w:val="00CF6A31"/>
    <w:rsid w:val="00D11DB4"/>
    <w:rsid w:val="00D4517F"/>
    <w:rsid w:val="00D47CCF"/>
    <w:rsid w:val="00D5048F"/>
    <w:rsid w:val="00D50DA6"/>
    <w:rsid w:val="00D5366C"/>
    <w:rsid w:val="00D64AB1"/>
    <w:rsid w:val="00D66EE3"/>
    <w:rsid w:val="00D8477D"/>
    <w:rsid w:val="00D916FD"/>
    <w:rsid w:val="00D95633"/>
    <w:rsid w:val="00D97A06"/>
    <w:rsid w:val="00DA77E2"/>
    <w:rsid w:val="00DB66B9"/>
    <w:rsid w:val="00DE666F"/>
    <w:rsid w:val="00E00BFA"/>
    <w:rsid w:val="00E05A5E"/>
    <w:rsid w:val="00E12D19"/>
    <w:rsid w:val="00E157A7"/>
    <w:rsid w:val="00E23C74"/>
    <w:rsid w:val="00E3017B"/>
    <w:rsid w:val="00E31A34"/>
    <w:rsid w:val="00E56F4A"/>
    <w:rsid w:val="00E74494"/>
    <w:rsid w:val="00E86B0B"/>
    <w:rsid w:val="00E913F8"/>
    <w:rsid w:val="00EA212C"/>
    <w:rsid w:val="00EC259F"/>
    <w:rsid w:val="00EC2BDA"/>
    <w:rsid w:val="00EC7C6D"/>
    <w:rsid w:val="00ED41E8"/>
    <w:rsid w:val="00EE7029"/>
    <w:rsid w:val="00EF002F"/>
    <w:rsid w:val="00EF49C4"/>
    <w:rsid w:val="00F026BB"/>
    <w:rsid w:val="00F1451F"/>
    <w:rsid w:val="00F22A2F"/>
    <w:rsid w:val="00F36DAD"/>
    <w:rsid w:val="00F52B82"/>
    <w:rsid w:val="00F670DC"/>
    <w:rsid w:val="00F80E9F"/>
    <w:rsid w:val="00F81F7B"/>
    <w:rsid w:val="00FA4A4A"/>
    <w:rsid w:val="00FB20B4"/>
    <w:rsid w:val="00FB5029"/>
    <w:rsid w:val="00FC0FC4"/>
    <w:rsid w:val="00FC36D3"/>
    <w:rsid w:val="00FC4C3D"/>
    <w:rsid w:val="00FD2275"/>
    <w:rsid w:val="00FD742B"/>
    <w:rsid w:val="00FE3C18"/>
    <w:rsid w:val="00FE65D6"/>
    <w:rsid w:val="00FF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before="140" w:line="288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FDC"/>
    <w:pPr>
      <w:spacing w:before="0" w:line="216" w:lineRule="auto"/>
      <w:ind w:firstLine="0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18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5B9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3">
    <w:name w:val="3аголовок3_Підрозділ Знак"/>
    <w:basedOn w:val="a0"/>
    <w:link w:val="330"/>
    <w:rsid w:val="00B05B9F"/>
    <w:rPr>
      <w:rFonts w:ascii="Times New Roman" w:eastAsia="Calibri" w:hAnsi="Times New Roman" w:cs="Times New Roman CYR"/>
      <w:b/>
      <w:color w:val="000000"/>
      <w:sz w:val="28"/>
      <w:szCs w:val="28"/>
      <w:lang w:val="uk-UA"/>
    </w:rPr>
  </w:style>
  <w:style w:type="paragraph" w:customStyle="1" w:styleId="330">
    <w:name w:val="3аголовок3_Підрозділ"/>
    <w:basedOn w:val="a"/>
    <w:link w:val="33"/>
    <w:rsid w:val="00B05B9F"/>
    <w:pPr>
      <w:widowControl w:val="0"/>
      <w:spacing w:before="180" w:after="180"/>
      <w:ind w:firstLine="709"/>
      <w:outlineLvl w:val="2"/>
    </w:pPr>
    <w:rPr>
      <w:rFonts w:eastAsia="Calibri" w:cs="Times New Roman CYR"/>
      <w:b/>
      <w:color w:val="000000"/>
      <w:sz w:val="28"/>
      <w:szCs w:val="28"/>
      <w:lang w:val="uk-UA"/>
    </w:rPr>
  </w:style>
  <w:style w:type="paragraph" w:customStyle="1" w:styleId="32">
    <w:name w:val="3аголовок2_Розділ_(В+П)"/>
    <w:basedOn w:val="2"/>
    <w:link w:val="320"/>
    <w:rsid w:val="00E23C74"/>
    <w:pPr>
      <w:keepNext w:val="0"/>
      <w:keepLines w:val="0"/>
      <w:pageBreakBefore/>
      <w:widowControl w:val="0"/>
      <w:spacing w:before="240" w:after="360"/>
      <w:ind w:firstLine="198"/>
      <w:jc w:val="center"/>
    </w:pPr>
    <w:rPr>
      <w:rFonts w:ascii="Times New Roman" w:eastAsia="Times New Roman" w:hAnsi="Times New Roman" w:cs="Times New Roman"/>
      <w:iCs/>
      <w:color w:val="auto"/>
      <w:sz w:val="28"/>
      <w:szCs w:val="28"/>
      <w:lang w:val="uk-UA" w:eastAsia="uk-UA"/>
    </w:rPr>
  </w:style>
  <w:style w:type="paragraph" w:customStyle="1" w:styleId="35">
    <w:name w:val="3аголовок5_Підпункти"/>
    <w:basedOn w:val="a"/>
    <w:link w:val="350"/>
    <w:rsid w:val="00B05B9F"/>
    <w:pPr>
      <w:outlineLvl w:val="4"/>
    </w:pPr>
    <w:rPr>
      <w:rFonts w:cs="Times New Roman CYR"/>
      <w:bCs/>
      <w:sz w:val="28"/>
      <w:szCs w:val="28"/>
      <w:lang w:val="uk-UA" w:eastAsia="uk-UA"/>
    </w:rPr>
  </w:style>
  <w:style w:type="character" w:customStyle="1" w:styleId="350">
    <w:name w:val="3аголовок5_Підпункти Знак"/>
    <w:basedOn w:val="a0"/>
    <w:link w:val="35"/>
    <w:rsid w:val="00B05B9F"/>
    <w:rPr>
      <w:rFonts w:ascii="Times New Roman" w:eastAsia="Times New Roman" w:hAnsi="Times New Roman" w:cs="Times New Roman CYR"/>
      <w:bCs/>
      <w:sz w:val="28"/>
      <w:szCs w:val="28"/>
      <w:lang w:val="uk-UA" w:eastAsia="uk-UA"/>
    </w:rPr>
  </w:style>
  <w:style w:type="character" w:customStyle="1" w:styleId="3">
    <w:name w:val="3аповнення_тексту_Суб'єкти+Предикати Знак"/>
    <w:basedOn w:val="a0"/>
    <w:link w:val="30"/>
    <w:rsid w:val="00B05B9F"/>
    <w:rPr>
      <w:rFonts w:ascii="Times New Roman" w:eastAsia="Calibri" w:hAnsi="Times New Roman" w:cs="Times New Roman CYR"/>
      <w:sz w:val="28"/>
      <w:szCs w:val="28"/>
      <w:lang w:val="uk-UA"/>
    </w:rPr>
  </w:style>
  <w:style w:type="paragraph" w:customStyle="1" w:styleId="30">
    <w:name w:val="3аповнення_тексту_Суб'єкти+Предикати"/>
    <w:basedOn w:val="a"/>
    <w:link w:val="3"/>
    <w:rsid w:val="00B05B9F"/>
    <w:pPr>
      <w:overflowPunct w:val="0"/>
      <w:autoSpaceDE w:val="0"/>
      <w:autoSpaceDN w:val="0"/>
      <w:adjustRightInd w:val="0"/>
      <w:ind w:firstLine="709"/>
    </w:pPr>
    <w:rPr>
      <w:rFonts w:eastAsia="Calibri" w:cs="Times New Roman CYR"/>
      <w:sz w:val="28"/>
      <w:szCs w:val="28"/>
      <w:lang w:val="uk-UA"/>
    </w:rPr>
  </w:style>
  <w:style w:type="paragraph" w:customStyle="1" w:styleId="36">
    <w:name w:val="3аголовок6_Модулі"/>
    <w:basedOn w:val="a"/>
    <w:rsid w:val="00B05B9F"/>
    <w:pPr>
      <w:overflowPunct w:val="0"/>
      <w:autoSpaceDE w:val="0"/>
      <w:autoSpaceDN w:val="0"/>
      <w:adjustRightInd w:val="0"/>
      <w:outlineLvl w:val="5"/>
    </w:pPr>
    <w:rPr>
      <w:rFonts w:cs="Times New Roman CYR"/>
      <w:noProof/>
      <w:sz w:val="28"/>
      <w:szCs w:val="28"/>
      <w:lang w:val="uk-UA" w:eastAsia="uk-UA"/>
    </w:rPr>
  </w:style>
  <w:style w:type="paragraph" w:customStyle="1" w:styleId="37">
    <w:name w:val="3аголовок7_Суб'єкти_назви"/>
    <w:basedOn w:val="a"/>
    <w:rsid w:val="00B05B9F"/>
    <w:pPr>
      <w:overflowPunct w:val="0"/>
      <w:autoSpaceDE w:val="0"/>
      <w:autoSpaceDN w:val="0"/>
      <w:adjustRightInd w:val="0"/>
      <w:outlineLvl w:val="6"/>
    </w:pPr>
    <w:rPr>
      <w:rFonts w:cs="Times New Roman CYR"/>
      <w:noProof/>
      <w:sz w:val="28"/>
      <w:szCs w:val="28"/>
      <w:lang w:val="uk-UA" w:eastAsia="uk-UA"/>
    </w:rPr>
  </w:style>
  <w:style w:type="character" w:customStyle="1" w:styleId="320">
    <w:name w:val="3аголовок2_Розділ_(В+П) Знак"/>
    <w:basedOn w:val="a0"/>
    <w:link w:val="32"/>
    <w:rsid w:val="00E23C74"/>
    <w:rPr>
      <w:rFonts w:ascii="Times New Roman" w:eastAsia="Times New Roman" w:hAnsi="Times New Roman" w:cs="Times New Roman"/>
      <w:b/>
      <w:bCs/>
      <w:iCs/>
      <w:sz w:val="28"/>
      <w:szCs w:val="28"/>
      <w:lang w:val="uk-UA" w:eastAsia="uk-UA"/>
    </w:rPr>
  </w:style>
  <w:style w:type="character" w:styleId="a3">
    <w:name w:val="page number"/>
    <w:basedOn w:val="a0"/>
    <w:uiPriority w:val="99"/>
    <w:rsid w:val="00B05B9F"/>
    <w:rPr>
      <w:rFonts w:cs="Times New Roman"/>
    </w:rPr>
  </w:style>
  <w:style w:type="character" w:customStyle="1" w:styleId="a4">
    <w:name w:val="Верхний колонтитул Знак"/>
    <w:basedOn w:val="a0"/>
    <w:link w:val="a5"/>
    <w:uiPriority w:val="99"/>
    <w:rsid w:val="00B05B9F"/>
    <w:rPr>
      <w:rFonts w:ascii="Times New Roman" w:hAnsi="Times New Roman" w:cs="Times New Roman"/>
      <w:sz w:val="20"/>
      <w:szCs w:val="20"/>
      <w:lang w:val="uk-UA" w:eastAsia="uk-UA"/>
    </w:rPr>
  </w:style>
  <w:style w:type="paragraph" w:styleId="a5">
    <w:name w:val="header"/>
    <w:basedOn w:val="a"/>
    <w:link w:val="a4"/>
    <w:uiPriority w:val="99"/>
    <w:rsid w:val="00B05B9F"/>
    <w:pPr>
      <w:tabs>
        <w:tab w:val="center" w:pos="4819"/>
        <w:tab w:val="right" w:pos="9639"/>
      </w:tabs>
      <w:overflowPunct w:val="0"/>
      <w:autoSpaceDE w:val="0"/>
      <w:autoSpaceDN w:val="0"/>
      <w:adjustRightInd w:val="0"/>
    </w:pPr>
    <w:rPr>
      <w:sz w:val="20"/>
      <w:szCs w:val="20"/>
      <w:lang w:val="uk-UA" w:eastAsia="uk-UA"/>
    </w:rPr>
  </w:style>
  <w:style w:type="character" w:customStyle="1" w:styleId="11">
    <w:name w:val="Верхний колонтитул Знак1"/>
    <w:basedOn w:val="a0"/>
    <w:uiPriority w:val="99"/>
    <w:semiHidden/>
    <w:rsid w:val="00B05B9F"/>
  </w:style>
  <w:style w:type="character" w:customStyle="1" w:styleId="20">
    <w:name w:val="Заголовок 2 Знак"/>
    <w:basedOn w:val="a0"/>
    <w:link w:val="2"/>
    <w:uiPriority w:val="9"/>
    <w:semiHidden/>
    <w:rsid w:val="00B05B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Document Map"/>
    <w:basedOn w:val="a"/>
    <w:link w:val="a7"/>
    <w:uiPriority w:val="99"/>
    <w:semiHidden/>
    <w:unhideWhenUsed/>
    <w:rsid w:val="00B05B9F"/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B05B9F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6D2AE8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D2AE8"/>
  </w:style>
  <w:style w:type="character" w:customStyle="1" w:styleId="3agTituL4">
    <w:name w:val="3ag_TituL_4_Упорядник Знак"/>
    <w:basedOn w:val="a0"/>
    <w:link w:val="3agTituL40"/>
    <w:rsid w:val="00B5183E"/>
    <w:rPr>
      <w:rFonts w:ascii="Times New Roman" w:hAnsi="Times New Roman" w:cs="Times New Roman CYR"/>
      <w:color w:val="000000"/>
      <w:sz w:val="32"/>
      <w:szCs w:val="28"/>
      <w:lang w:val="uk-UA"/>
    </w:rPr>
  </w:style>
  <w:style w:type="paragraph" w:customStyle="1" w:styleId="3agTituL40">
    <w:name w:val="3ag_TituL_4_Упорядник"/>
    <w:basedOn w:val="a"/>
    <w:link w:val="3agTituL4"/>
    <w:rsid w:val="00B5183E"/>
    <w:pPr>
      <w:widowControl w:val="0"/>
      <w:spacing w:before="660"/>
      <w:jc w:val="center"/>
      <w:outlineLvl w:val="3"/>
    </w:pPr>
    <w:rPr>
      <w:rFonts w:cs="Times New Roman CYR"/>
      <w:color w:val="000000"/>
      <w:sz w:val="32"/>
      <w:szCs w:val="28"/>
      <w:lang w:val="uk-UA"/>
    </w:rPr>
  </w:style>
  <w:style w:type="paragraph" w:customStyle="1" w:styleId="3agTituL3">
    <w:name w:val="3ag_TituL_3_За_редакцією"/>
    <w:basedOn w:val="a"/>
    <w:rsid w:val="00B5183E"/>
    <w:pPr>
      <w:keepNext/>
      <w:spacing w:before="1100" w:line="480" w:lineRule="auto"/>
      <w:jc w:val="center"/>
      <w:outlineLvl w:val="2"/>
    </w:pPr>
    <w:rPr>
      <w:b/>
      <w:sz w:val="32"/>
      <w:szCs w:val="28"/>
      <w:lang w:val="uk-UA"/>
    </w:rPr>
  </w:style>
  <w:style w:type="paragraph" w:customStyle="1" w:styleId="3agTituL5">
    <w:name w:val="3ag_TituL_5_Київ"/>
    <w:basedOn w:val="a"/>
    <w:link w:val="3agTituL50"/>
    <w:rsid w:val="00B5183E"/>
    <w:pPr>
      <w:spacing w:before="2440"/>
      <w:jc w:val="center"/>
      <w:outlineLvl w:val="4"/>
    </w:pPr>
    <w:rPr>
      <w:rFonts w:cs="Times New Roman CYR"/>
      <w:bCs/>
      <w:sz w:val="32"/>
      <w:szCs w:val="28"/>
      <w:lang w:val="uk-UA"/>
    </w:rPr>
  </w:style>
  <w:style w:type="character" w:customStyle="1" w:styleId="3agTituL50">
    <w:name w:val="3ag_TituL_5_Київ Знак"/>
    <w:basedOn w:val="a0"/>
    <w:link w:val="3agTituL5"/>
    <w:rsid w:val="00B5183E"/>
    <w:rPr>
      <w:rFonts w:ascii="Times New Roman" w:eastAsia="Times New Roman" w:hAnsi="Times New Roman" w:cs="Times New Roman CYR"/>
      <w:bCs/>
      <w:sz w:val="32"/>
      <w:szCs w:val="28"/>
      <w:lang w:val="uk-UA" w:eastAsia="ru-RU"/>
    </w:rPr>
  </w:style>
  <w:style w:type="paragraph" w:customStyle="1" w:styleId="3agTituL1">
    <w:name w:val="3ag_TituL_1_шапка"/>
    <w:basedOn w:val="a"/>
    <w:rsid w:val="00E23C74"/>
    <w:pPr>
      <w:jc w:val="center"/>
      <w:outlineLvl w:val="0"/>
    </w:pPr>
    <w:rPr>
      <w:rFonts w:cs="Times New Roman CYR"/>
      <w:noProof/>
      <w:color w:val="000000"/>
      <w:sz w:val="40"/>
      <w:szCs w:val="28"/>
      <w:lang w:val="uk-UA"/>
    </w:rPr>
  </w:style>
  <w:style w:type="paragraph" w:customStyle="1" w:styleId="3agTituL2">
    <w:name w:val="3ag_TituL_2_Назва"/>
    <w:basedOn w:val="1"/>
    <w:link w:val="3agTituL20"/>
    <w:rsid w:val="00B5183E"/>
    <w:pPr>
      <w:keepLines w:val="0"/>
      <w:spacing w:before="4000"/>
      <w:jc w:val="center"/>
      <w:outlineLvl w:val="1"/>
    </w:pPr>
    <w:rPr>
      <w:rFonts w:ascii="Times New Roman" w:eastAsia="Times New Roman" w:hAnsi="Times New Roman" w:cs="Times New Roman"/>
      <w:color w:val="auto"/>
      <w:kern w:val="32"/>
      <w:sz w:val="44"/>
      <w:lang w:val="uk-UA"/>
    </w:rPr>
  </w:style>
  <w:style w:type="character" w:customStyle="1" w:styleId="3agTituL20">
    <w:name w:val="3ag_TituL_2_Назва Знак"/>
    <w:basedOn w:val="a0"/>
    <w:link w:val="3agTituL2"/>
    <w:rsid w:val="00B5183E"/>
    <w:rPr>
      <w:rFonts w:ascii="Times New Roman" w:eastAsia="Times New Roman" w:hAnsi="Times New Roman" w:cs="Times New Roman"/>
      <w:b/>
      <w:bCs/>
      <w:kern w:val="32"/>
      <w:sz w:val="44"/>
      <w:szCs w:val="28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B518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34">
    <w:name w:val="3аголовок4_Пункти"/>
    <w:basedOn w:val="a"/>
    <w:link w:val="340"/>
    <w:rsid w:val="00B513A3"/>
    <w:pPr>
      <w:keepNext/>
      <w:ind w:firstLine="113"/>
      <w:outlineLvl w:val="3"/>
    </w:pPr>
    <w:rPr>
      <w:b/>
      <w:spacing w:val="50"/>
      <w:sz w:val="28"/>
      <w:szCs w:val="28"/>
      <w:lang w:val="uk-UA" w:eastAsia="uk-UA"/>
    </w:rPr>
  </w:style>
  <w:style w:type="character" w:customStyle="1" w:styleId="340">
    <w:name w:val="3аголовок4_Пункти Знак"/>
    <w:basedOn w:val="a0"/>
    <w:link w:val="34"/>
    <w:rsid w:val="00B513A3"/>
    <w:rPr>
      <w:rFonts w:ascii="Times New Roman" w:eastAsia="Times New Roman" w:hAnsi="Times New Roman" w:cs="Times New Roman"/>
      <w:b/>
      <w:spacing w:val="50"/>
      <w:sz w:val="28"/>
      <w:szCs w:val="28"/>
      <w:lang w:val="uk-UA" w:eastAsia="uk-UA"/>
    </w:rPr>
  </w:style>
  <w:style w:type="character" w:customStyle="1" w:styleId="31">
    <w:name w:val="3аголовок1_Робочий_початок_тексту"/>
    <w:basedOn w:val="a0"/>
    <w:locked/>
    <w:rsid w:val="00FC4C3D"/>
    <w:rPr>
      <w:rFonts w:ascii="Times New Roman" w:hAnsi="Times New Roman" w:cs="Times New Roman"/>
      <w:bCs/>
      <w:kern w:val="32"/>
      <w:sz w:val="28"/>
      <w:szCs w:val="28"/>
      <w:lang w:val="uk-UA" w:eastAsia="uk-UA"/>
    </w:rPr>
  </w:style>
  <w:style w:type="paragraph" w:customStyle="1" w:styleId="3agbul5ukr">
    <w:name w:val="3ag_bul5__ukr"/>
    <w:basedOn w:val="a"/>
    <w:rsid w:val="00EF49C4"/>
    <w:pPr>
      <w:keepNext/>
      <w:spacing w:line="276" w:lineRule="auto"/>
      <w:jc w:val="left"/>
      <w:outlineLvl w:val="4"/>
    </w:pPr>
    <w:rPr>
      <w:rFonts w:cs="Times New Roman CYR"/>
      <w:i/>
      <w:szCs w:val="28"/>
      <w:lang w:val="uk-UA"/>
    </w:rPr>
  </w:style>
  <w:style w:type="paragraph" w:customStyle="1" w:styleId="38">
    <w:name w:val="3аповнення_Таблиці"/>
    <w:basedOn w:val="a"/>
    <w:link w:val="39"/>
    <w:rsid w:val="00A64FDC"/>
    <w:pPr>
      <w:overflowPunct w:val="0"/>
      <w:autoSpaceDE w:val="0"/>
      <w:autoSpaceDN w:val="0"/>
      <w:adjustRightInd w:val="0"/>
      <w:spacing w:line="2160" w:lineRule="auto"/>
    </w:pPr>
    <w:rPr>
      <w:szCs w:val="28"/>
      <w:lang w:val="uk-UA" w:eastAsia="en-US"/>
    </w:rPr>
  </w:style>
  <w:style w:type="character" w:customStyle="1" w:styleId="39">
    <w:name w:val="3аповнення_Таблиці Знак"/>
    <w:basedOn w:val="a0"/>
    <w:link w:val="38"/>
    <w:rsid w:val="00A64FDC"/>
    <w:rPr>
      <w:rFonts w:ascii="Times New Roman" w:eastAsia="Times New Roman" w:hAnsi="Times New Roman" w:cs="Times New Roman"/>
      <w:sz w:val="24"/>
      <w:szCs w:val="28"/>
      <w:lang w:val="uk-UA"/>
    </w:rPr>
  </w:style>
  <w:style w:type="paragraph" w:customStyle="1" w:styleId="3a">
    <w:name w:val="3аповнення_тексту_Бюлетня"/>
    <w:basedOn w:val="a"/>
    <w:link w:val="3b"/>
    <w:rsid w:val="00A64FDC"/>
    <w:pPr>
      <w:overflowPunct w:val="0"/>
      <w:autoSpaceDE w:val="0"/>
      <w:autoSpaceDN w:val="0"/>
      <w:adjustRightInd w:val="0"/>
      <w:spacing w:line="240" w:lineRule="auto"/>
      <w:ind w:firstLine="709"/>
    </w:pPr>
    <w:rPr>
      <w:szCs w:val="28"/>
      <w:lang w:val="uk-UA" w:eastAsia="en-US"/>
    </w:rPr>
  </w:style>
  <w:style w:type="character" w:customStyle="1" w:styleId="3b">
    <w:name w:val="3аповнення_тексту_Бюлетня Знак"/>
    <w:basedOn w:val="a0"/>
    <w:link w:val="3a"/>
    <w:rsid w:val="00A64FDC"/>
    <w:rPr>
      <w:rFonts w:ascii="Times New Roman" w:eastAsia="Times New Roman" w:hAnsi="Times New Roman" w:cs="Times New Roman"/>
      <w:sz w:val="24"/>
      <w:szCs w:val="28"/>
      <w:lang w:val="uk-UA"/>
    </w:rPr>
  </w:style>
  <w:style w:type="paragraph" w:customStyle="1" w:styleId="3agbul4ukr">
    <w:name w:val="3ag_bul4__ukr"/>
    <w:basedOn w:val="a"/>
    <w:link w:val="3agbul4ukr0"/>
    <w:rsid w:val="00A64FDC"/>
    <w:pPr>
      <w:keepNext/>
      <w:spacing w:before="480" w:after="120"/>
      <w:jc w:val="center"/>
      <w:outlineLvl w:val="3"/>
    </w:pPr>
    <w:rPr>
      <w:b/>
      <w:szCs w:val="20"/>
      <w:lang w:val="uk-UA"/>
    </w:rPr>
  </w:style>
  <w:style w:type="character" w:customStyle="1" w:styleId="3agbul4ukr0">
    <w:name w:val="3ag_bul4__ukr Знак"/>
    <w:basedOn w:val="a0"/>
    <w:link w:val="3agbul4ukr"/>
    <w:locked/>
    <w:rsid w:val="00A64FDC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customStyle="1" w:styleId="3agbul3ukr">
    <w:name w:val="3ag_bul3__ukr"/>
    <w:basedOn w:val="a"/>
    <w:link w:val="3agbul3ukr0"/>
    <w:rsid w:val="00A64FDC"/>
    <w:pPr>
      <w:widowControl w:val="0"/>
      <w:spacing w:before="240" w:after="60" w:line="360" w:lineRule="auto"/>
      <w:jc w:val="center"/>
      <w:outlineLvl w:val="2"/>
    </w:pPr>
    <w:rPr>
      <w:rFonts w:cs="Times New Roman CYR"/>
      <w:b/>
      <w:color w:val="000000"/>
      <w:szCs w:val="28"/>
      <w:lang w:val="uk-UA"/>
    </w:rPr>
  </w:style>
  <w:style w:type="character" w:customStyle="1" w:styleId="3agbul3ukr0">
    <w:name w:val="3ag_bul3__ukr Знак"/>
    <w:basedOn w:val="a0"/>
    <w:link w:val="3agbul3ukr"/>
    <w:rsid w:val="00A64FDC"/>
    <w:rPr>
      <w:rFonts w:ascii="Times New Roman" w:eastAsia="Times New Roman" w:hAnsi="Times New Roman" w:cs="Times New Roman CYR"/>
      <w:b/>
      <w:color w:val="000000"/>
      <w:sz w:val="24"/>
      <w:szCs w:val="28"/>
      <w:lang w:val="uk-UA" w:eastAsia="ru-RU"/>
    </w:rPr>
  </w:style>
  <w:style w:type="character" w:styleId="aa">
    <w:name w:val="footnote reference"/>
    <w:basedOn w:val="a0"/>
    <w:uiPriority w:val="99"/>
    <w:semiHidden/>
    <w:rsid w:val="00A64FDC"/>
    <w:rPr>
      <w:rFonts w:cs="Times New Roman"/>
      <w:vertAlign w:val="superscript"/>
    </w:rPr>
  </w:style>
  <w:style w:type="character" w:customStyle="1" w:styleId="331">
    <w:name w:val="3аголовок3_Додаток Знак"/>
    <w:basedOn w:val="a0"/>
    <w:link w:val="332"/>
    <w:rsid w:val="002C637B"/>
    <w:rPr>
      <w:rFonts w:ascii="Times New Roman" w:eastAsia="Calibri" w:hAnsi="Times New Roman" w:cs="Times New Roman CYR"/>
      <w:b/>
      <w:color w:val="000000"/>
      <w:sz w:val="28"/>
      <w:szCs w:val="28"/>
      <w:lang w:val="uk-UA"/>
    </w:rPr>
  </w:style>
  <w:style w:type="paragraph" w:customStyle="1" w:styleId="332">
    <w:name w:val="3аголовок3_Додаток"/>
    <w:basedOn w:val="a"/>
    <w:link w:val="331"/>
    <w:rsid w:val="002C637B"/>
    <w:pPr>
      <w:widowControl w:val="0"/>
      <w:spacing w:before="180" w:after="180"/>
      <w:ind w:firstLine="709"/>
      <w:outlineLvl w:val="2"/>
    </w:pPr>
    <w:rPr>
      <w:rFonts w:eastAsia="Calibri" w:cs="Times New Roman CYR"/>
      <w:b/>
      <w:color w:val="000000"/>
      <w:sz w:val="28"/>
      <w:szCs w:val="28"/>
      <w:lang w:val="uk-UA" w:eastAsia="en-US"/>
    </w:rPr>
  </w:style>
  <w:style w:type="paragraph" w:customStyle="1" w:styleId="321">
    <w:name w:val="3аголовок2_Додаток"/>
    <w:basedOn w:val="2"/>
    <w:link w:val="322"/>
    <w:rsid w:val="002C637B"/>
    <w:pPr>
      <w:keepNext w:val="0"/>
      <w:keepLines w:val="0"/>
      <w:pageBreakBefore/>
      <w:widowControl w:val="0"/>
      <w:spacing w:before="240" w:after="360"/>
      <w:ind w:firstLine="198"/>
      <w:jc w:val="center"/>
    </w:pPr>
    <w:rPr>
      <w:rFonts w:ascii="Times New Roman" w:eastAsia="Times New Roman" w:hAnsi="Times New Roman" w:cs="Times New Roman"/>
      <w:iCs/>
      <w:color w:val="auto"/>
      <w:sz w:val="28"/>
      <w:szCs w:val="28"/>
      <w:lang w:val="uk-UA" w:eastAsia="uk-UA"/>
    </w:rPr>
  </w:style>
  <w:style w:type="paragraph" w:customStyle="1" w:styleId="351">
    <w:name w:val="3аголовок5_Додаток"/>
    <w:basedOn w:val="a"/>
    <w:link w:val="352"/>
    <w:rsid w:val="002C637B"/>
    <w:pPr>
      <w:outlineLvl w:val="4"/>
    </w:pPr>
    <w:rPr>
      <w:rFonts w:cs="Times New Roman CYR"/>
      <w:bCs/>
      <w:sz w:val="28"/>
      <w:szCs w:val="28"/>
      <w:lang w:val="uk-UA" w:eastAsia="uk-UA"/>
    </w:rPr>
  </w:style>
  <w:style w:type="character" w:customStyle="1" w:styleId="352">
    <w:name w:val="3аголовок5_Додаток Знак"/>
    <w:basedOn w:val="a0"/>
    <w:link w:val="351"/>
    <w:rsid w:val="002C637B"/>
    <w:rPr>
      <w:rFonts w:ascii="Times New Roman" w:hAnsi="Times New Roman" w:cs="Times New Roman CYR"/>
      <w:bCs/>
      <w:sz w:val="28"/>
      <w:szCs w:val="28"/>
      <w:lang w:val="uk-UA" w:eastAsia="uk-UA"/>
    </w:rPr>
  </w:style>
  <w:style w:type="paragraph" w:customStyle="1" w:styleId="360">
    <w:name w:val="3аголовок6_Додаток"/>
    <w:basedOn w:val="a"/>
    <w:rsid w:val="002C637B"/>
    <w:pPr>
      <w:overflowPunct w:val="0"/>
      <w:autoSpaceDE w:val="0"/>
      <w:autoSpaceDN w:val="0"/>
      <w:adjustRightInd w:val="0"/>
      <w:outlineLvl w:val="5"/>
    </w:pPr>
    <w:rPr>
      <w:rFonts w:cs="Times New Roman CYR"/>
      <w:noProof/>
      <w:sz w:val="28"/>
      <w:szCs w:val="28"/>
      <w:lang w:val="uk-UA" w:eastAsia="uk-UA"/>
    </w:rPr>
  </w:style>
  <w:style w:type="paragraph" w:customStyle="1" w:styleId="370">
    <w:name w:val="3аголовок7_Додаток"/>
    <w:basedOn w:val="a"/>
    <w:rsid w:val="002C637B"/>
    <w:pPr>
      <w:overflowPunct w:val="0"/>
      <w:autoSpaceDE w:val="0"/>
      <w:autoSpaceDN w:val="0"/>
      <w:adjustRightInd w:val="0"/>
      <w:outlineLvl w:val="6"/>
    </w:pPr>
    <w:rPr>
      <w:rFonts w:cs="Times New Roman CYR"/>
      <w:noProof/>
      <w:sz w:val="28"/>
      <w:szCs w:val="28"/>
      <w:lang w:val="uk-UA" w:eastAsia="uk-UA"/>
    </w:rPr>
  </w:style>
  <w:style w:type="character" w:customStyle="1" w:styleId="322">
    <w:name w:val="3аголовок2_Додаток Знак"/>
    <w:basedOn w:val="a0"/>
    <w:link w:val="321"/>
    <w:rsid w:val="002C637B"/>
    <w:rPr>
      <w:rFonts w:ascii="Times New Roman" w:hAnsi="Times New Roman" w:cs="Times New Roman"/>
      <w:b/>
      <w:bCs/>
      <w:iCs/>
      <w:sz w:val="28"/>
      <w:szCs w:val="28"/>
      <w:lang w:val="uk-UA" w:eastAsia="uk-UA"/>
    </w:rPr>
  </w:style>
  <w:style w:type="paragraph" w:customStyle="1" w:styleId="341">
    <w:name w:val="3аголовок4_Додаток"/>
    <w:basedOn w:val="a"/>
    <w:link w:val="342"/>
    <w:rsid w:val="002C637B"/>
    <w:pPr>
      <w:keepNext/>
      <w:ind w:firstLine="113"/>
      <w:outlineLvl w:val="3"/>
    </w:pPr>
    <w:rPr>
      <w:b/>
      <w:spacing w:val="50"/>
      <w:sz w:val="28"/>
      <w:szCs w:val="28"/>
      <w:lang w:val="uk-UA" w:eastAsia="uk-UA"/>
    </w:rPr>
  </w:style>
  <w:style w:type="character" w:customStyle="1" w:styleId="342">
    <w:name w:val="3аголовок4_Додаток Знак"/>
    <w:basedOn w:val="a0"/>
    <w:link w:val="341"/>
    <w:rsid w:val="002C637B"/>
    <w:rPr>
      <w:rFonts w:ascii="Times New Roman" w:hAnsi="Times New Roman" w:cs="Times New Roman"/>
      <w:b/>
      <w:spacing w:val="50"/>
      <w:sz w:val="28"/>
      <w:szCs w:val="28"/>
      <w:lang w:val="uk-UA" w:eastAsia="uk-UA"/>
    </w:rPr>
  </w:style>
  <w:style w:type="character" w:customStyle="1" w:styleId="310">
    <w:name w:val="3аголовок1_Додаток"/>
    <w:basedOn w:val="a0"/>
    <w:locked/>
    <w:rsid w:val="002C637B"/>
    <w:rPr>
      <w:rFonts w:ascii="Times New Roman" w:hAnsi="Times New Roman" w:cs="Times New Roman"/>
      <w:bCs/>
      <w:kern w:val="32"/>
      <w:sz w:val="28"/>
      <w:szCs w:val="28"/>
      <w:lang w:val="uk-UA" w:eastAsia="uk-UA"/>
    </w:rPr>
  </w:style>
  <w:style w:type="paragraph" w:customStyle="1" w:styleId="311">
    <w:name w:val="3аголовок1_Текст"/>
    <w:basedOn w:val="1"/>
    <w:link w:val="312"/>
    <w:qFormat/>
    <w:rsid w:val="00593905"/>
    <w:pPr>
      <w:keepLines w:val="0"/>
      <w:spacing w:before="240" w:after="60" w:line="360" w:lineRule="auto"/>
      <w:jc w:val="left"/>
    </w:pPr>
    <w:rPr>
      <w:rFonts w:ascii="Times New Roman" w:eastAsia="SimSun" w:hAnsi="Times New Roman" w:cs="Calibri"/>
      <w:b w:val="0"/>
      <w:color w:val="auto"/>
      <w:kern w:val="32"/>
      <w:lang w:eastAsia="zh-CN"/>
    </w:rPr>
  </w:style>
  <w:style w:type="character" w:customStyle="1" w:styleId="312">
    <w:name w:val="3аголовок1_Текст Знак"/>
    <w:link w:val="311"/>
    <w:rsid w:val="00593905"/>
    <w:rPr>
      <w:rFonts w:ascii="Times New Roman" w:eastAsia="SimSun" w:hAnsi="Times New Roman" w:cs="Calibri"/>
      <w:bCs/>
      <w:kern w:val="32"/>
      <w:sz w:val="28"/>
      <w:szCs w:val="28"/>
      <w:lang w:eastAsia="zh-CN"/>
    </w:rPr>
  </w:style>
  <w:style w:type="character" w:styleId="ab">
    <w:name w:val="Strong"/>
    <w:basedOn w:val="a0"/>
    <w:qFormat/>
    <w:rsid w:val="00B61CC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0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C9458-4E8B-4A1F-A1F3-0D82376C8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5</Pages>
  <Words>1226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5</cp:revision>
  <dcterms:created xsi:type="dcterms:W3CDTF">2015-04-02T19:19:00Z</dcterms:created>
  <dcterms:modified xsi:type="dcterms:W3CDTF">2015-04-03T05:45:00Z</dcterms:modified>
</cp:coreProperties>
</file>